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25EF0" w14:textId="77777777" w:rsidR="00227185" w:rsidRDefault="00227185">
      <w:pPr>
        <w:jc w:val="center"/>
        <w:rPr>
          <w:rFonts w:ascii="Arial" w:hAnsi="Arial" w:cs="Arial"/>
          <w:b/>
          <w:caps/>
          <w:sz w:val="24"/>
          <w:szCs w:val="24"/>
        </w:rPr>
      </w:pPr>
    </w:p>
    <w:p w14:paraId="1A225EF1" w14:textId="77777777" w:rsidR="00227185" w:rsidRDefault="00227185">
      <w:pPr>
        <w:jc w:val="center"/>
        <w:rPr>
          <w:rFonts w:ascii="Arial" w:hAnsi="Arial" w:cs="Arial"/>
          <w:b/>
          <w:caps/>
          <w:sz w:val="24"/>
          <w:szCs w:val="24"/>
        </w:rPr>
      </w:pPr>
    </w:p>
    <w:p w14:paraId="1A225EF2" w14:textId="77777777" w:rsidR="00227185" w:rsidRDefault="00227185">
      <w:pPr>
        <w:jc w:val="center"/>
        <w:rPr>
          <w:rFonts w:ascii="Arial" w:hAnsi="Arial" w:cs="Arial"/>
          <w:b/>
          <w:caps/>
          <w:sz w:val="24"/>
          <w:szCs w:val="24"/>
        </w:rPr>
      </w:pPr>
    </w:p>
    <w:p w14:paraId="1A225EF3" w14:textId="77777777" w:rsidR="00227185" w:rsidRDefault="0052679E">
      <w:pPr>
        <w:jc w:val="center"/>
        <w:rPr>
          <w:rFonts w:ascii="Arial" w:hAnsi="Arial" w:cs="Arial"/>
          <w:b/>
          <w:caps/>
          <w:sz w:val="24"/>
          <w:szCs w:val="24"/>
        </w:rPr>
      </w:pPr>
      <w:r>
        <w:rPr>
          <w:b/>
          <w:noProof/>
          <w:sz w:val="26"/>
        </w:rPr>
        <w:drawing>
          <wp:anchor distT="0" distB="0" distL="114300" distR="114300" simplePos="0" relativeHeight="251658243" behindDoc="1" locked="0" layoutInCell="1" allowOverlap="1" wp14:anchorId="1A225FCD" wp14:editId="1A225FCE">
            <wp:simplePos x="0" y="0"/>
            <wp:positionH relativeFrom="page">
              <wp:posOffset>2205101</wp:posOffset>
            </wp:positionH>
            <wp:positionV relativeFrom="paragraph">
              <wp:posOffset>-942340</wp:posOffset>
            </wp:positionV>
            <wp:extent cx="2898648" cy="732290"/>
            <wp:effectExtent l="0" t="0" r="0" b="0"/>
            <wp:wrapNone/>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8648" cy="732290"/>
                    </a:xfrm>
                    <a:prstGeom prst="rect">
                      <a:avLst/>
                    </a:prstGeom>
                  </pic:spPr>
                </pic:pic>
              </a:graphicData>
            </a:graphic>
          </wp:anchor>
        </w:drawing>
      </w:r>
      <w:r>
        <w:rPr>
          <w:rFonts w:ascii="Arial" w:hAnsi="Arial" w:cs="Arial"/>
          <w:b/>
          <w:caps/>
          <w:sz w:val="24"/>
          <w:szCs w:val="24"/>
        </w:rPr>
        <w:t>DIVERSITY, EQUITY, AND INCLUSION QUESTIONNAIRE</w:t>
      </w:r>
    </w:p>
    <w:p w14:paraId="1A225EF4" w14:textId="77777777" w:rsidR="00227185" w:rsidRDefault="00227185">
      <w:pPr>
        <w:jc w:val="center"/>
        <w:rPr>
          <w:rFonts w:ascii="Arial" w:hAnsi="Arial" w:cs="Arial"/>
          <w:b/>
          <w:caps/>
          <w:sz w:val="24"/>
          <w:szCs w:val="24"/>
        </w:rPr>
      </w:pPr>
    </w:p>
    <w:p w14:paraId="1A225EF5" w14:textId="77777777" w:rsidR="00227185" w:rsidRDefault="0052679E">
      <w:pPr>
        <w:pStyle w:val="BodyText"/>
        <w:tabs>
          <w:tab w:val="left" w:pos="1504"/>
        </w:tabs>
        <w:spacing w:before="2"/>
        <w:rPr>
          <w:rFonts w:ascii="Arial" w:hAnsi="Arial" w:cs="Arial"/>
          <w:b/>
          <w:szCs w:val="24"/>
        </w:rPr>
      </w:pPr>
      <w:r>
        <w:rPr>
          <w:b/>
          <w:sz w:val="26"/>
        </w:rPr>
        <w:tab/>
      </w:r>
    </w:p>
    <w:p w14:paraId="1A225EF6" w14:textId="77777777" w:rsidR="00227185" w:rsidRDefault="0052679E">
      <w:pPr>
        <w:spacing w:before="80"/>
        <w:ind w:right="50"/>
        <w:jc w:val="both"/>
        <w:rPr>
          <w:rFonts w:ascii="Arial" w:hAnsi="Arial" w:cs="Arial"/>
          <w:b/>
          <w:sz w:val="24"/>
          <w:szCs w:val="24"/>
        </w:rPr>
      </w:pPr>
      <w:r>
        <w:rPr>
          <w:rFonts w:ascii="Arial" w:hAnsi="Arial" w:cs="Arial"/>
          <w:b/>
          <w:sz w:val="24"/>
          <w:szCs w:val="24"/>
        </w:rPr>
        <w:t>LACERA</w:t>
      </w:r>
      <w:r>
        <w:rPr>
          <w:rFonts w:ascii="Arial" w:hAnsi="Arial" w:cs="Arial"/>
          <w:b/>
          <w:spacing w:val="-8"/>
          <w:sz w:val="24"/>
          <w:szCs w:val="24"/>
        </w:rPr>
        <w:t xml:space="preserve"> </w:t>
      </w:r>
      <w:r>
        <w:rPr>
          <w:rFonts w:ascii="Arial" w:hAnsi="Arial" w:cs="Arial"/>
          <w:b/>
          <w:sz w:val="24"/>
          <w:szCs w:val="24"/>
        </w:rPr>
        <w:t>Due</w:t>
      </w:r>
      <w:r>
        <w:rPr>
          <w:rFonts w:ascii="Arial" w:hAnsi="Arial" w:cs="Arial"/>
          <w:b/>
          <w:spacing w:val="-7"/>
          <w:sz w:val="24"/>
          <w:szCs w:val="24"/>
        </w:rPr>
        <w:t xml:space="preserve"> </w:t>
      </w:r>
      <w:r>
        <w:rPr>
          <w:rFonts w:ascii="Arial" w:hAnsi="Arial" w:cs="Arial"/>
          <w:b/>
          <w:sz w:val="24"/>
          <w:szCs w:val="24"/>
        </w:rPr>
        <w:t>Diligence</w:t>
      </w:r>
      <w:r>
        <w:rPr>
          <w:rFonts w:ascii="Arial" w:hAnsi="Arial" w:cs="Arial"/>
          <w:b/>
          <w:spacing w:val="-8"/>
          <w:sz w:val="24"/>
          <w:szCs w:val="24"/>
        </w:rPr>
        <w:t xml:space="preserve"> </w:t>
      </w:r>
      <w:r>
        <w:rPr>
          <w:rFonts w:ascii="Arial" w:hAnsi="Arial" w:cs="Arial"/>
          <w:b/>
          <w:sz w:val="24"/>
          <w:szCs w:val="24"/>
        </w:rPr>
        <w:t>Regarding</w:t>
      </w:r>
      <w:r>
        <w:rPr>
          <w:rFonts w:ascii="Arial" w:hAnsi="Arial" w:cs="Arial"/>
          <w:b/>
          <w:spacing w:val="-7"/>
          <w:sz w:val="24"/>
          <w:szCs w:val="24"/>
        </w:rPr>
        <w:t xml:space="preserve"> </w:t>
      </w:r>
      <w:r>
        <w:rPr>
          <w:rFonts w:ascii="Arial" w:hAnsi="Arial" w:cs="Arial"/>
          <w:b/>
          <w:sz w:val="24"/>
          <w:szCs w:val="24"/>
        </w:rPr>
        <w:t>Diversity,</w:t>
      </w:r>
      <w:r>
        <w:rPr>
          <w:rFonts w:ascii="Arial" w:hAnsi="Arial" w:cs="Arial"/>
          <w:b/>
          <w:spacing w:val="-8"/>
          <w:sz w:val="24"/>
          <w:szCs w:val="24"/>
        </w:rPr>
        <w:t xml:space="preserve"> </w:t>
      </w:r>
      <w:r>
        <w:rPr>
          <w:rFonts w:ascii="Arial" w:hAnsi="Arial" w:cs="Arial"/>
          <w:b/>
          <w:sz w:val="24"/>
          <w:szCs w:val="24"/>
        </w:rPr>
        <w:t>Equity,</w:t>
      </w:r>
      <w:r>
        <w:rPr>
          <w:rFonts w:ascii="Arial" w:hAnsi="Arial" w:cs="Arial"/>
          <w:b/>
          <w:spacing w:val="-8"/>
          <w:sz w:val="24"/>
          <w:szCs w:val="24"/>
        </w:rPr>
        <w:t xml:space="preserve"> </w:t>
      </w:r>
      <w:r>
        <w:rPr>
          <w:rFonts w:ascii="Arial" w:hAnsi="Arial" w:cs="Arial"/>
          <w:b/>
          <w:sz w:val="24"/>
          <w:szCs w:val="24"/>
        </w:rPr>
        <w:t>and</w:t>
      </w:r>
      <w:r>
        <w:rPr>
          <w:rFonts w:ascii="Arial" w:hAnsi="Arial" w:cs="Arial"/>
          <w:b/>
          <w:spacing w:val="-8"/>
          <w:sz w:val="24"/>
          <w:szCs w:val="24"/>
        </w:rPr>
        <w:t xml:space="preserve"> </w:t>
      </w:r>
      <w:r>
        <w:rPr>
          <w:rFonts w:ascii="Arial" w:hAnsi="Arial" w:cs="Arial"/>
          <w:b/>
          <w:spacing w:val="-2"/>
          <w:sz w:val="24"/>
          <w:szCs w:val="24"/>
        </w:rPr>
        <w:t>Inclusion</w:t>
      </w:r>
    </w:p>
    <w:p w14:paraId="1A225EF7" w14:textId="77777777" w:rsidR="00227185" w:rsidRDefault="0052679E">
      <w:pPr>
        <w:pStyle w:val="BodyText"/>
        <w:spacing w:before="151"/>
        <w:ind w:right="50"/>
        <w:jc w:val="both"/>
        <w:rPr>
          <w:rFonts w:ascii="Arial" w:hAnsi="Arial" w:cs="Arial"/>
          <w:szCs w:val="24"/>
        </w:rPr>
      </w:pPr>
      <w:r>
        <w:rPr>
          <w:rFonts w:ascii="Arial" w:hAnsi="Arial" w:cs="Arial"/>
          <w:szCs w:val="24"/>
        </w:rPr>
        <w:t xml:space="preserve">LACERA values </w:t>
      </w:r>
      <w:r>
        <w:rPr>
          <w:rFonts w:ascii="Arial" w:hAnsi="Arial" w:cs="Arial"/>
          <w:b/>
          <w:szCs w:val="24"/>
        </w:rPr>
        <w:t>diversity, equity, and inclusion (“DEI”)</w:t>
      </w:r>
      <w:r>
        <w:rPr>
          <w:rFonts w:ascii="Arial" w:hAnsi="Arial" w:cs="Arial"/>
          <w:szCs w:val="24"/>
        </w:rPr>
        <w:t>, and believes that effectively accessing and managing diverse</w:t>
      </w:r>
      <w:r>
        <w:rPr>
          <w:rFonts w:ascii="Arial" w:hAnsi="Arial" w:cs="Arial"/>
          <w:spacing w:val="-13"/>
          <w:szCs w:val="24"/>
        </w:rPr>
        <w:t xml:space="preserve"> </w:t>
      </w:r>
      <w:r>
        <w:rPr>
          <w:rFonts w:ascii="Arial" w:hAnsi="Arial" w:cs="Arial"/>
          <w:szCs w:val="24"/>
        </w:rPr>
        <w:t>talent</w:t>
      </w:r>
      <w:r>
        <w:rPr>
          <w:rFonts w:ascii="Arial" w:hAnsi="Arial" w:cs="Arial"/>
          <w:spacing w:val="-12"/>
          <w:szCs w:val="24"/>
        </w:rPr>
        <w:t xml:space="preserve"> </w:t>
      </w:r>
      <w:r>
        <w:rPr>
          <w:rFonts w:ascii="Arial" w:hAnsi="Arial" w:cs="Arial"/>
          <w:szCs w:val="24"/>
        </w:rPr>
        <w:t>leads</w:t>
      </w:r>
      <w:r>
        <w:rPr>
          <w:rFonts w:ascii="Arial" w:hAnsi="Arial" w:cs="Arial"/>
          <w:spacing w:val="-13"/>
          <w:szCs w:val="24"/>
        </w:rPr>
        <w:t xml:space="preserve"> </w:t>
      </w:r>
      <w:r>
        <w:rPr>
          <w:rFonts w:ascii="Arial" w:hAnsi="Arial" w:cs="Arial"/>
          <w:szCs w:val="24"/>
        </w:rPr>
        <w:t>to</w:t>
      </w:r>
      <w:r>
        <w:rPr>
          <w:rFonts w:ascii="Arial" w:hAnsi="Arial" w:cs="Arial"/>
          <w:spacing w:val="-12"/>
          <w:szCs w:val="24"/>
        </w:rPr>
        <w:t xml:space="preserve"> </w:t>
      </w:r>
      <w:r>
        <w:rPr>
          <w:rFonts w:ascii="Arial" w:hAnsi="Arial" w:cs="Arial"/>
          <w:szCs w:val="24"/>
        </w:rPr>
        <w:t>improved</w:t>
      </w:r>
      <w:r>
        <w:rPr>
          <w:rFonts w:ascii="Arial" w:hAnsi="Arial" w:cs="Arial"/>
          <w:spacing w:val="-13"/>
          <w:szCs w:val="24"/>
        </w:rPr>
        <w:t xml:space="preserve"> </w:t>
      </w:r>
      <w:r>
        <w:rPr>
          <w:rFonts w:ascii="Arial" w:hAnsi="Arial" w:cs="Arial"/>
          <w:szCs w:val="24"/>
        </w:rPr>
        <w:t>outcomes.</w:t>
      </w:r>
      <w:r>
        <w:rPr>
          <w:rFonts w:ascii="Arial" w:hAnsi="Arial" w:cs="Arial"/>
          <w:spacing w:val="-12"/>
          <w:szCs w:val="24"/>
        </w:rPr>
        <w:t xml:space="preserve"> </w:t>
      </w:r>
      <w:r>
        <w:rPr>
          <w:rFonts w:ascii="Arial" w:hAnsi="Arial" w:cs="Arial"/>
          <w:szCs w:val="24"/>
        </w:rPr>
        <w:t>LACERA</w:t>
      </w:r>
      <w:r>
        <w:rPr>
          <w:rFonts w:ascii="Arial" w:hAnsi="Arial" w:cs="Arial"/>
          <w:spacing w:val="-13"/>
          <w:szCs w:val="24"/>
        </w:rPr>
        <w:t xml:space="preserve"> </w:t>
      </w:r>
      <w:r>
        <w:rPr>
          <w:rFonts w:ascii="Arial" w:hAnsi="Arial" w:cs="Arial"/>
          <w:szCs w:val="24"/>
        </w:rPr>
        <w:t>takes</w:t>
      </w:r>
      <w:r>
        <w:rPr>
          <w:rFonts w:ascii="Arial" w:hAnsi="Arial" w:cs="Arial"/>
          <w:spacing w:val="-12"/>
          <w:szCs w:val="24"/>
        </w:rPr>
        <w:t xml:space="preserve"> </w:t>
      </w:r>
      <w:r>
        <w:rPr>
          <w:rFonts w:ascii="Arial" w:hAnsi="Arial" w:cs="Arial"/>
          <w:szCs w:val="24"/>
        </w:rPr>
        <w:t>a</w:t>
      </w:r>
      <w:r>
        <w:rPr>
          <w:rFonts w:ascii="Arial" w:hAnsi="Arial" w:cs="Arial"/>
          <w:spacing w:val="-13"/>
          <w:szCs w:val="24"/>
        </w:rPr>
        <w:t xml:space="preserve"> </w:t>
      </w:r>
      <w:r>
        <w:rPr>
          <w:rFonts w:ascii="Arial" w:hAnsi="Arial" w:cs="Arial"/>
          <w:szCs w:val="24"/>
        </w:rPr>
        <w:t>broad</w:t>
      </w:r>
      <w:r>
        <w:rPr>
          <w:rFonts w:ascii="Arial" w:hAnsi="Arial" w:cs="Arial"/>
          <w:spacing w:val="-12"/>
          <w:szCs w:val="24"/>
        </w:rPr>
        <w:t xml:space="preserve"> </w:t>
      </w:r>
      <w:r>
        <w:rPr>
          <w:rFonts w:ascii="Arial" w:hAnsi="Arial" w:cs="Arial"/>
          <w:szCs w:val="24"/>
        </w:rPr>
        <w:t>view</w:t>
      </w:r>
      <w:r>
        <w:rPr>
          <w:rFonts w:ascii="Arial" w:hAnsi="Arial" w:cs="Arial"/>
          <w:spacing w:val="-13"/>
          <w:szCs w:val="24"/>
        </w:rPr>
        <w:t xml:space="preserve"> </w:t>
      </w:r>
      <w:r>
        <w:rPr>
          <w:rFonts w:ascii="Arial" w:hAnsi="Arial" w:cs="Arial"/>
          <w:szCs w:val="24"/>
        </w:rPr>
        <w:t>of</w:t>
      </w:r>
      <w:r>
        <w:rPr>
          <w:rFonts w:ascii="Arial" w:hAnsi="Arial" w:cs="Arial"/>
          <w:spacing w:val="-12"/>
          <w:szCs w:val="24"/>
        </w:rPr>
        <w:t xml:space="preserve"> </w:t>
      </w:r>
      <w:r>
        <w:rPr>
          <w:rFonts w:ascii="Arial" w:hAnsi="Arial" w:cs="Arial"/>
          <w:szCs w:val="24"/>
        </w:rPr>
        <w:t>diversity,</w:t>
      </w:r>
      <w:r>
        <w:rPr>
          <w:rFonts w:ascii="Arial" w:hAnsi="Arial" w:cs="Arial"/>
          <w:spacing w:val="-13"/>
          <w:szCs w:val="24"/>
        </w:rPr>
        <w:t xml:space="preserve"> </w:t>
      </w:r>
      <w:r>
        <w:rPr>
          <w:rFonts w:ascii="Arial" w:hAnsi="Arial" w:cs="Arial"/>
          <w:szCs w:val="24"/>
        </w:rPr>
        <w:t>inclusive</w:t>
      </w:r>
      <w:r>
        <w:rPr>
          <w:rFonts w:ascii="Arial" w:hAnsi="Arial" w:cs="Arial"/>
          <w:spacing w:val="-12"/>
          <w:szCs w:val="24"/>
        </w:rPr>
        <w:t xml:space="preserve"> </w:t>
      </w:r>
      <w:r>
        <w:rPr>
          <w:rFonts w:ascii="Arial" w:hAnsi="Arial" w:cs="Arial"/>
          <w:szCs w:val="24"/>
        </w:rPr>
        <w:t>of</w:t>
      </w:r>
      <w:r>
        <w:rPr>
          <w:rFonts w:ascii="Arial" w:hAnsi="Arial" w:cs="Arial"/>
          <w:spacing w:val="-13"/>
          <w:szCs w:val="24"/>
        </w:rPr>
        <w:t xml:space="preserve"> </w:t>
      </w:r>
      <w:r>
        <w:rPr>
          <w:rFonts w:ascii="Arial" w:hAnsi="Arial" w:cs="Arial"/>
          <w:szCs w:val="24"/>
        </w:rPr>
        <w:t>varied</w:t>
      </w:r>
      <w:r>
        <w:rPr>
          <w:rFonts w:ascii="Arial" w:hAnsi="Arial" w:cs="Arial"/>
          <w:spacing w:val="-12"/>
          <w:szCs w:val="24"/>
        </w:rPr>
        <w:t xml:space="preserve"> </w:t>
      </w:r>
      <w:r>
        <w:rPr>
          <w:rFonts w:ascii="Arial" w:hAnsi="Arial" w:cs="Arial"/>
          <w:szCs w:val="24"/>
        </w:rPr>
        <w:t>backgrounds including, but not limited to, age, experience, race, ethnicity, sexual orientation, gender, gender identity, disability status, national origin, and culture. LACERA expects consultants, vendors, and other third-party providers to respect and reflect LACERA’s value of DEI. LACERA’s ongoing monitoring of third-party service providers incorporates</w:t>
      </w:r>
      <w:r>
        <w:rPr>
          <w:rFonts w:ascii="Arial" w:hAnsi="Arial" w:cs="Arial"/>
          <w:spacing w:val="-2"/>
          <w:szCs w:val="24"/>
        </w:rPr>
        <w:t xml:space="preserve"> </w:t>
      </w:r>
      <w:r>
        <w:rPr>
          <w:rFonts w:ascii="Arial" w:hAnsi="Arial" w:cs="Arial"/>
          <w:szCs w:val="24"/>
        </w:rPr>
        <w:t>an</w:t>
      </w:r>
      <w:r>
        <w:rPr>
          <w:rFonts w:ascii="Arial" w:hAnsi="Arial" w:cs="Arial"/>
          <w:spacing w:val="-2"/>
          <w:szCs w:val="24"/>
        </w:rPr>
        <w:t xml:space="preserve"> </w:t>
      </w:r>
      <w:r>
        <w:rPr>
          <w:rFonts w:ascii="Arial" w:hAnsi="Arial" w:cs="Arial"/>
          <w:szCs w:val="24"/>
        </w:rPr>
        <w:t>assessment</w:t>
      </w:r>
      <w:r>
        <w:rPr>
          <w:rFonts w:ascii="Arial" w:hAnsi="Arial" w:cs="Arial"/>
          <w:spacing w:val="-1"/>
          <w:szCs w:val="24"/>
        </w:rPr>
        <w:t xml:space="preserve"> </w:t>
      </w:r>
      <w:r>
        <w:rPr>
          <w:rFonts w:ascii="Arial" w:hAnsi="Arial" w:cs="Arial"/>
          <w:szCs w:val="24"/>
        </w:rPr>
        <w:t>of</w:t>
      </w:r>
      <w:r>
        <w:rPr>
          <w:rFonts w:ascii="Arial" w:hAnsi="Arial" w:cs="Arial"/>
          <w:spacing w:val="-1"/>
          <w:szCs w:val="24"/>
        </w:rPr>
        <w:t xml:space="preserve"> </w:t>
      </w:r>
      <w:r>
        <w:rPr>
          <w:rFonts w:ascii="Arial" w:hAnsi="Arial" w:cs="Arial"/>
          <w:szCs w:val="24"/>
        </w:rPr>
        <w:t>vendors’</w:t>
      </w:r>
      <w:r>
        <w:rPr>
          <w:rFonts w:ascii="Arial" w:hAnsi="Arial" w:cs="Arial"/>
          <w:spacing w:val="-1"/>
          <w:szCs w:val="24"/>
        </w:rPr>
        <w:t xml:space="preserve"> </w:t>
      </w:r>
      <w:r>
        <w:rPr>
          <w:rFonts w:ascii="Arial" w:hAnsi="Arial" w:cs="Arial"/>
          <w:szCs w:val="24"/>
        </w:rPr>
        <w:t>commitment</w:t>
      </w:r>
      <w:r>
        <w:rPr>
          <w:rFonts w:ascii="Arial" w:hAnsi="Arial" w:cs="Arial"/>
          <w:spacing w:val="-1"/>
          <w:szCs w:val="24"/>
        </w:rPr>
        <w:t xml:space="preserve"> </w:t>
      </w:r>
      <w:r>
        <w:rPr>
          <w:rFonts w:ascii="Arial" w:hAnsi="Arial" w:cs="Arial"/>
          <w:szCs w:val="24"/>
        </w:rPr>
        <w:t>to,</w:t>
      </w:r>
      <w:r>
        <w:rPr>
          <w:rFonts w:ascii="Arial" w:hAnsi="Arial" w:cs="Arial"/>
          <w:spacing w:val="-1"/>
          <w:szCs w:val="24"/>
        </w:rPr>
        <w:t xml:space="preserve"> </w:t>
      </w:r>
      <w:r>
        <w:rPr>
          <w:rFonts w:ascii="Arial" w:hAnsi="Arial" w:cs="Arial"/>
          <w:szCs w:val="24"/>
        </w:rPr>
        <w:t>adherence</w:t>
      </w:r>
      <w:r>
        <w:rPr>
          <w:rFonts w:ascii="Arial" w:hAnsi="Arial" w:cs="Arial"/>
          <w:spacing w:val="-2"/>
          <w:szCs w:val="24"/>
        </w:rPr>
        <w:t xml:space="preserve"> </w:t>
      </w:r>
      <w:r>
        <w:rPr>
          <w:rFonts w:ascii="Arial" w:hAnsi="Arial" w:cs="Arial"/>
          <w:szCs w:val="24"/>
        </w:rPr>
        <w:t>with,</w:t>
      </w:r>
      <w:r>
        <w:rPr>
          <w:rFonts w:ascii="Arial" w:hAnsi="Arial" w:cs="Arial"/>
          <w:spacing w:val="-1"/>
          <w:szCs w:val="24"/>
        </w:rPr>
        <w:t xml:space="preserve"> </w:t>
      </w:r>
      <w:r>
        <w:rPr>
          <w:rFonts w:ascii="Arial" w:hAnsi="Arial" w:cs="Arial"/>
          <w:szCs w:val="24"/>
        </w:rPr>
        <w:t>and</w:t>
      </w:r>
      <w:r>
        <w:rPr>
          <w:rFonts w:ascii="Arial" w:hAnsi="Arial" w:cs="Arial"/>
          <w:spacing w:val="-2"/>
          <w:szCs w:val="24"/>
        </w:rPr>
        <w:t xml:space="preserve"> </w:t>
      </w:r>
      <w:r>
        <w:rPr>
          <w:rFonts w:ascii="Arial" w:hAnsi="Arial" w:cs="Arial"/>
          <w:szCs w:val="24"/>
        </w:rPr>
        <w:t>track</w:t>
      </w:r>
      <w:r>
        <w:rPr>
          <w:rFonts w:ascii="Arial" w:hAnsi="Arial" w:cs="Arial"/>
          <w:spacing w:val="-2"/>
          <w:szCs w:val="24"/>
        </w:rPr>
        <w:t xml:space="preserve"> </w:t>
      </w:r>
      <w:r>
        <w:rPr>
          <w:rFonts w:ascii="Arial" w:hAnsi="Arial" w:cs="Arial"/>
          <w:szCs w:val="24"/>
        </w:rPr>
        <w:t>record</w:t>
      </w:r>
      <w:r>
        <w:rPr>
          <w:rFonts w:ascii="Arial" w:hAnsi="Arial" w:cs="Arial"/>
          <w:spacing w:val="-2"/>
          <w:szCs w:val="24"/>
        </w:rPr>
        <w:t xml:space="preserve"> </w:t>
      </w:r>
      <w:r>
        <w:rPr>
          <w:rFonts w:ascii="Arial" w:hAnsi="Arial" w:cs="Arial"/>
          <w:szCs w:val="24"/>
        </w:rPr>
        <w:t>of</w:t>
      </w:r>
      <w:r>
        <w:rPr>
          <w:rFonts w:ascii="Arial" w:hAnsi="Arial" w:cs="Arial"/>
          <w:spacing w:val="-1"/>
          <w:szCs w:val="24"/>
        </w:rPr>
        <w:t xml:space="preserve"> </w:t>
      </w:r>
      <w:r>
        <w:rPr>
          <w:rFonts w:ascii="Arial" w:hAnsi="Arial" w:cs="Arial"/>
          <w:szCs w:val="24"/>
        </w:rPr>
        <w:t>accessing</w:t>
      </w:r>
      <w:r>
        <w:rPr>
          <w:rFonts w:ascii="Arial" w:hAnsi="Arial" w:cs="Arial"/>
          <w:spacing w:val="-2"/>
          <w:szCs w:val="24"/>
        </w:rPr>
        <w:t xml:space="preserve"> </w:t>
      </w:r>
      <w:r>
        <w:rPr>
          <w:rFonts w:ascii="Arial" w:hAnsi="Arial" w:cs="Arial"/>
          <w:szCs w:val="24"/>
        </w:rPr>
        <w:t>and</w:t>
      </w:r>
      <w:r>
        <w:rPr>
          <w:rFonts w:ascii="Arial" w:hAnsi="Arial" w:cs="Arial"/>
          <w:spacing w:val="-2"/>
          <w:szCs w:val="24"/>
        </w:rPr>
        <w:t xml:space="preserve"> </w:t>
      </w:r>
      <w:r>
        <w:rPr>
          <w:rFonts w:ascii="Arial" w:hAnsi="Arial" w:cs="Arial"/>
          <w:szCs w:val="24"/>
        </w:rPr>
        <w:t>retaining diverse and inclusive workforces.</w:t>
      </w:r>
    </w:p>
    <w:p w14:paraId="73D2571E" w14:textId="52665B5B" w:rsidR="005D091D" w:rsidRPr="0052679E" w:rsidRDefault="00DD06C2">
      <w:pPr>
        <w:pStyle w:val="BodyText"/>
        <w:spacing w:before="151"/>
        <w:ind w:right="50"/>
        <w:jc w:val="both"/>
        <w:rPr>
          <w:rFonts w:ascii="Arial" w:hAnsi="Arial" w:cs="Arial"/>
          <w:i/>
          <w:iCs/>
          <w:szCs w:val="24"/>
        </w:rPr>
      </w:pPr>
      <w:r w:rsidRPr="0052679E">
        <w:rPr>
          <w:rFonts w:ascii="Arial" w:hAnsi="Arial" w:cs="Arial"/>
          <w:i/>
          <w:iCs/>
          <w:szCs w:val="24"/>
        </w:rPr>
        <w:t xml:space="preserve">(A Word version of this </w:t>
      </w:r>
      <w:r w:rsidR="00A01ACF" w:rsidRPr="0052679E">
        <w:rPr>
          <w:rFonts w:ascii="Arial" w:hAnsi="Arial" w:cs="Arial"/>
          <w:i/>
          <w:iCs/>
          <w:szCs w:val="24"/>
        </w:rPr>
        <w:t>questionnaire can be found</w:t>
      </w:r>
      <w:r w:rsidR="005D091D" w:rsidRPr="0052679E">
        <w:rPr>
          <w:rFonts w:ascii="Arial" w:hAnsi="Arial" w:cs="Arial"/>
          <w:i/>
          <w:iCs/>
          <w:szCs w:val="24"/>
        </w:rPr>
        <w:t xml:space="preserve"> in</w:t>
      </w:r>
      <w:r w:rsidR="0052679E" w:rsidRPr="0052679E">
        <w:rPr>
          <w:rFonts w:ascii="Arial" w:hAnsi="Arial" w:cs="Arial"/>
          <w:i/>
          <w:iCs/>
          <w:szCs w:val="24"/>
        </w:rPr>
        <w:t xml:space="preserve"> the</w:t>
      </w:r>
      <w:r w:rsidR="005D091D" w:rsidRPr="0052679E">
        <w:rPr>
          <w:rFonts w:ascii="Arial" w:hAnsi="Arial" w:cs="Arial"/>
          <w:i/>
          <w:iCs/>
          <w:szCs w:val="24"/>
        </w:rPr>
        <w:t xml:space="preserve"> </w:t>
      </w:r>
      <w:r w:rsidR="005D091D" w:rsidRPr="0052679E">
        <w:rPr>
          <w:rFonts w:ascii="Arial" w:hAnsi="Arial" w:cs="Arial"/>
          <w:i/>
          <w:iCs/>
          <w:szCs w:val="24"/>
        </w:rPr>
        <w:t>document</w:t>
      </w:r>
      <w:r w:rsidR="0052679E" w:rsidRPr="0052679E">
        <w:rPr>
          <w:rFonts w:ascii="Arial" w:hAnsi="Arial" w:cs="Arial"/>
          <w:i/>
          <w:iCs/>
          <w:szCs w:val="24"/>
        </w:rPr>
        <w:t>s</w:t>
      </w:r>
      <w:r w:rsidR="005D091D" w:rsidRPr="0052679E">
        <w:rPr>
          <w:rFonts w:ascii="Arial" w:hAnsi="Arial" w:cs="Arial"/>
          <w:i/>
          <w:iCs/>
          <w:szCs w:val="24"/>
        </w:rPr>
        <w:t xml:space="preserve"> folder</w:t>
      </w:r>
      <w:r w:rsidR="00A01ACF" w:rsidRPr="0052679E">
        <w:rPr>
          <w:rFonts w:ascii="Arial" w:hAnsi="Arial" w:cs="Arial"/>
          <w:i/>
          <w:iCs/>
          <w:szCs w:val="24"/>
        </w:rPr>
        <w:t xml:space="preserve"> in the LACERA Vendor Portal.</w:t>
      </w:r>
      <w:r w:rsidR="005D091D" w:rsidRPr="0052679E">
        <w:rPr>
          <w:rFonts w:ascii="Arial" w:hAnsi="Arial" w:cs="Arial"/>
          <w:i/>
          <w:iCs/>
          <w:szCs w:val="24"/>
        </w:rPr>
        <w:t>)</w:t>
      </w:r>
    </w:p>
    <w:p w14:paraId="1A225EF8" w14:textId="0005A688" w:rsidR="00227185" w:rsidRDefault="00A01ACF">
      <w:pPr>
        <w:pStyle w:val="BodyText"/>
        <w:spacing w:before="151"/>
        <w:ind w:right="50"/>
        <w:jc w:val="both"/>
        <w:rPr>
          <w:rFonts w:ascii="Arial" w:hAnsi="Arial" w:cs="Arial"/>
          <w:szCs w:val="24"/>
        </w:rPr>
      </w:pPr>
      <w:r>
        <w:rPr>
          <w:rFonts w:ascii="Arial" w:hAnsi="Arial" w:cs="Arial"/>
          <w:szCs w:val="24"/>
        </w:rPr>
        <w:t xml:space="preserve"> </w:t>
      </w:r>
    </w:p>
    <w:p w14:paraId="1A225EF9" w14:textId="77777777" w:rsidR="00227185" w:rsidRDefault="0052679E">
      <w:pPr>
        <w:pStyle w:val="paragraph"/>
        <w:spacing w:before="0" w:beforeAutospacing="0" w:after="0" w:afterAutospacing="0"/>
        <w:textAlignment w:val="baseline"/>
        <w:rPr>
          <w:rStyle w:val="eop"/>
          <w:rFonts w:ascii="Arial" w:hAnsi="Arial" w:cs="Arial"/>
          <w:b/>
          <w:bCs/>
          <w:u w:val="single"/>
        </w:rPr>
      </w:pPr>
      <w:r>
        <w:rPr>
          <w:rStyle w:val="eop"/>
          <w:rFonts w:ascii="Arial" w:hAnsi="Arial" w:cs="Arial"/>
          <w:b/>
          <w:bCs/>
          <w:u w:val="single"/>
        </w:rPr>
        <w:t>SECTION I</w:t>
      </w:r>
    </w:p>
    <w:p w14:paraId="1A225EFA" w14:textId="77777777" w:rsidR="00227185" w:rsidRDefault="00227185">
      <w:pPr>
        <w:pStyle w:val="paragraph"/>
        <w:spacing w:before="0" w:beforeAutospacing="0" w:after="0" w:afterAutospacing="0"/>
        <w:textAlignment w:val="baseline"/>
        <w:rPr>
          <w:rStyle w:val="eop"/>
          <w:rFonts w:ascii="Arial" w:hAnsi="Arial" w:cs="Arial"/>
          <w:b/>
          <w:bCs/>
          <w:u w:val="single"/>
        </w:rPr>
      </w:pPr>
    </w:p>
    <w:p w14:paraId="1A225EFB" w14:textId="77777777" w:rsidR="00227185" w:rsidRDefault="0052679E">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rPr>
        <w:t>COMPANY BACKGROUND</w:t>
      </w:r>
      <w:r>
        <w:rPr>
          <w:rStyle w:val="eop"/>
          <w:rFonts w:ascii="Arial" w:hAnsi="Arial" w:cs="Arial"/>
        </w:rPr>
        <w:t> </w:t>
      </w:r>
    </w:p>
    <w:p w14:paraId="1A225EFC" w14:textId="77777777" w:rsidR="00227185" w:rsidRDefault="00227185">
      <w:pPr>
        <w:pStyle w:val="paragraph"/>
        <w:spacing w:before="0" w:beforeAutospacing="0" w:after="0" w:afterAutospacing="0"/>
        <w:jc w:val="both"/>
        <w:textAlignment w:val="baseline"/>
        <w:rPr>
          <w:rFonts w:ascii="Arial" w:hAnsi="Arial" w:cs="Arial"/>
        </w:rPr>
      </w:pPr>
    </w:p>
    <w:p w14:paraId="1A225EFD" w14:textId="77777777" w:rsidR="00227185" w:rsidRDefault="0052679E">
      <w:pPr>
        <w:pStyle w:val="ListParagraph"/>
        <w:numPr>
          <w:ilvl w:val="0"/>
          <w:numId w:val="28"/>
        </w:numPr>
        <w:spacing w:after="0"/>
        <w:jc w:val="both"/>
        <w:rPr>
          <w:rFonts w:ascii="Arial" w:hAnsi="Arial" w:cs="Arial"/>
          <w:sz w:val="24"/>
          <w:szCs w:val="24"/>
        </w:rPr>
      </w:pPr>
      <w:r>
        <w:rPr>
          <w:rFonts w:ascii="Arial" w:hAnsi="Arial" w:cs="Arial"/>
          <w:sz w:val="24"/>
          <w:szCs w:val="24"/>
        </w:rPr>
        <w:t>Name of your Business </w:t>
      </w:r>
    </w:p>
    <w:sdt>
      <w:sdtPr>
        <w:rPr>
          <w:rFonts w:ascii="Arial" w:hAnsi="Arial" w:cs="Arial"/>
          <w:sz w:val="24"/>
          <w:szCs w:val="24"/>
        </w:rPr>
        <w:id w:val="31776981"/>
        <w:showingPlcHdr/>
      </w:sdtPr>
      <w:sdtEndPr/>
      <w:sdtContent>
        <w:p w14:paraId="1A225EFE"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EFF" w14:textId="77777777" w:rsidR="00227185" w:rsidRDefault="0052679E">
      <w:pPr>
        <w:pStyle w:val="paragraph"/>
        <w:spacing w:before="0" w:beforeAutospacing="0" w:after="0" w:afterAutospacing="0"/>
        <w:ind w:left="360"/>
        <w:jc w:val="both"/>
        <w:textAlignment w:val="baseline"/>
        <w:rPr>
          <w:rFonts w:ascii="Arial" w:hAnsi="Arial" w:cs="Arial"/>
        </w:rPr>
      </w:pPr>
      <w:r>
        <w:rPr>
          <w:rStyle w:val="eop"/>
          <w:rFonts w:ascii="Arial" w:hAnsi="Arial" w:cs="Arial"/>
        </w:rPr>
        <w:t> </w:t>
      </w:r>
      <w:r>
        <w:rPr>
          <w:rStyle w:val="eop"/>
          <w:rFonts w:ascii="Arial" w:hAnsi="Arial" w:cs="Arial"/>
        </w:rPr>
        <w:tab/>
      </w:r>
    </w:p>
    <w:p w14:paraId="1A225F00" w14:textId="77777777" w:rsidR="00227185" w:rsidRDefault="0052679E">
      <w:pPr>
        <w:pStyle w:val="ListParagraph"/>
        <w:numPr>
          <w:ilvl w:val="0"/>
          <w:numId w:val="28"/>
        </w:numPr>
        <w:spacing w:after="0"/>
        <w:jc w:val="both"/>
        <w:rPr>
          <w:rFonts w:ascii="Arial" w:hAnsi="Arial" w:cs="Arial"/>
          <w:sz w:val="24"/>
          <w:szCs w:val="24"/>
        </w:rPr>
      </w:pPr>
      <w:r>
        <w:rPr>
          <w:rFonts w:ascii="Arial" w:hAnsi="Arial" w:cs="Arial"/>
          <w:sz w:val="24"/>
          <w:szCs w:val="24"/>
        </w:rPr>
        <w:t>Name of person completing this survey </w:t>
      </w:r>
    </w:p>
    <w:sdt>
      <w:sdtPr>
        <w:rPr>
          <w:rFonts w:ascii="Arial" w:hAnsi="Arial" w:cs="Arial"/>
          <w:sz w:val="24"/>
          <w:szCs w:val="24"/>
        </w:rPr>
        <w:id w:val="-248739214"/>
        <w:showingPlcHdr/>
      </w:sdtPr>
      <w:sdtEndPr/>
      <w:sdtContent>
        <w:p w14:paraId="1A225F01"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02" w14:textId="77777777" w:rsidR="00227185" w:rsidRDefault="0052679E">
      <w:pPr>
        <w:pStyle w:val="paragraph"/>
        <w:spacing w:before="0" w:beforeAutospacing="0" w:after="0" w:afterAutospacing="0"/>
        <w:ind w:left="360"/>
        <w:jc w:val="both"/>
        <w:textAlignment w:val="baseline"/>
        <w:rPr>
          <w:rFonts w:ascii="Arial" w:hAnsi="Arial" w:cs="Arial"/>
        </w:rPr>
      </w:pPr>
      <w:r>
        <w:rPr>
          <w:rStyle w:val="eop"/>
          <w:rFonts w:ascii="Arial" w:hAnsi="Arial" w:cs="Arial"/>
        </w:rPr>
        <w:t> </w:t>
      </w:r>
    </w:p>
    <w:p w14:paraId="1A225F03" w14:textId="77777777" w:rsidR="00227185" w:rsidRDefault="0052679E">
      <w:pPr>
        <w:pStyle w:val="ListParagraph"/>
        <w:numPr>
          <w:ilvl w:val="0"/>
          <w:numId w:val="28"/>
        </w:numPr>
        <w:spacing w:after="0"/>
        <w:jc w:val="both"/>
        <w:rPr>
          <w:rFonts w:ascii="Arial" w:hAnsi="Arial" w:cs="Arial"/>
          <w:sz w:val="24"/>
          <w:szCs w:val="24"/>
        </w:rPr>
      </w:pPr>
      <w:r>
        <w:rPr>
          <w:rFonts w:ascii="Arial" w:hAnsi="Arial" w:cs="Arial"/>
          <w:sz w:val="24"/>
          <w:szCs w:val="24"/>
        </w:rPr>
        <w:t>Your email address</w:t>
      </w:r>
    </w:p>
    <w:p w14:paraId="1A225F04" w14:textId="77777777" w:rsidR="00227185" w:rsidRDefault="0052679E">
      <w:pPr>
        <w:pStyle w:val="ListParagraph"/>
        <w:spacing w:after="0"/>
        <w:jc w:val="both"/>
        <w:rPr>
          <w:rFonts w:ascii="Arial" w:hAnsi="Arial" w:cs="Arial"/>
          <w:sz w:val="24"/>
          <w:szCs w:val="24"/>
        </w:rPr>
      </w:pPr>
      <w:sdt>
        <w:sdtPr>
          <w:rPr>
            <w:rFonts w:ascii="Arial" w:hAnsi="Arial" w:cs="Arial"/>
            <w:sz w:val="24"/>
            <w:szCs w:val="24"/>
          </w:rPr>
          <w:id w:val="683635555"/>
          <w:showingPlcHdr/>
        </w:sdtPr>
        <w:sdtEndPr/>
        <w:sdtContent>
          <w:r>
            <w:rPr>
              <w:rStyle w:val="PlaceholderText1"/>
            </w:rPr>
            <w:t>Click or tap here to enter text.</w:t>
          </w:r>
        </w:sdtContent>
      </w:sdt>
      <w:r>
        <w:rPr>
          <w:rFonts w:ascii="Arial" w:hAnsi="Arial" w:cs="Arial"/>
          <w:sz w:val="24"/>
          <w:szCs w:val="24"/>
        </w:rPr>
        <w:t> </w:t>
      </w:r>
    </w:p>
    <w:p w14:paraId="1A225F05" w14:textId="77777777" w:rsidR="00227185" w:rsidRDefault="0052679E">
      <w:pPr>
        <w:pStyle w:val="ListParagraph"/>
        <w:spacing w:after="0"/>
        <w:jc w:val="both"/>
        <w:rPr>
          <w:rFonts w:ascii="Arial" w:hAnsi="Arial" w:cs="Arial"/>
          <w:sz w:val="24"/>
          <w:szCs w:val="24"/>
        </w:rPr>
      </w:pPr>
      <w:r>
        <w:rPr>
          <w:rFonts w:ascii="Arial" w:hAnsi="Arial" w:cs="Arial"/>
          <w:sz w:val="24"/>
          <w:szCs w:val="24"/>
        </w:rPr>
        <w:t> </w:t>
      </w:r>
    </w:p>
    <w:p w14:paraId="1A225F06" w14:textId="77777777" w:rsidR="00227185" w:rsidRDefault="0052679E">
      <w:pPr>
        <w:pStyle w:val="ListParagraph"/>
        <w:numPr>
          <w:ilvl w:val="0"/>
          <w:numId w:val="28"/>
        </w:numPr>
        <w:spacing w:after="0"/>
        <w:jc w:val="both"/>
        <w:rPr>
          <w:rFonts w:ascii="Arial" w:hAnsi="Arial" w:cs="Arial"/>
          <w:sz w:val="24"/>
          <w:szCs w:val="24"/>
        </w:rPr>
      </w:pPr>
      <w:r>
        <w:rPr>
          <w:rFonts w:ascii="Arial" w:hAnsi="Arial" w:cs="Arial"/>
          <w:sz w:val="24"/>
          <w:szCs w:val="24"/>
        </w:rPr>
        <w:t>Is your business public or private?</w:t>
      </w:r>
    </w:p>
    <w:p w14:paraId="1A225F07" w14:textId="77777777" w:rsidR="00227185" w:rsidRDefault="0052679E">
      <w:pPr>
        <w:jc w:val="both"/>
        <w:rPr>
          <w:rFonts w:ascii="Arial" w:hAnsi="Arial" w:cs="Arial"/>
          <w:sz w:val="10"/>
          <w:szCs w:val="10"/>
        </w:rPr>
      </w:pPr>
      <w:r>
        <w:rPr>
          <w:rFonts w:ascii="Arial" w:hAnsi="Arial" w:cs="Arial"/>
          <w:sz w:val="16"/>
          <w:szCs w:val="16"/>
        </w:rPr>
        <w:t> </w:t>
      </w:r>
    </w:p>
    <w:p w14:paraId="1A225F08" w14:textId="77777777" w:rsidR="00227185" w:rsidRDefault="0052679E">
      <w:pPr>
        <w:pStyle w:val="ListParagraph"/>
        <w:numPr>
          <w:ilvl w:val="0"/>
          <w:numId w:val="24"/>
        </w:numPr>
        <w:spacing w:after="0"/>
        <w:jc w:val="both"/>
        <w:rPr>
          <w:rFonts w:ascii="Arial" w:hAnsi="Arial" w:cs="Arial"/>
          <w:sz w:val="24"/>
          <w:szCs w:val="24"/>
        </w:rPr>
      </w:pPr>
      <w:sdt>
        <w:sdtPr>
          <w:rPr>
            <w:rFonts w:ascii="Arial" w:hAnsi="Arial" w:cs="Arial"/>
            <w:sz w:val="24"/>
            <w:szCs w:val="24"/>
          </w:rPr>
          <w:id w:val="-132126502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Public </w:t>
      </w:r>
    </w:p>
    <w:p w14:paraId="1A225F09" w14:textId="77777777" w:rsidR="00227185" w:rsidRDefault="0052679E">
      <w:pPr>
        <w:pStyle w:val="ListParagraph"/>
        <w:numPr>
          <w:ilvl w:val="0"/>
          <w:numId w:val="24"/>
        </w:numPr>
        <w:spacing w:after="0"/>
        <w:jc w:val="both"/>
        <w:rPr>
          <w:rFonts w:ascii="Arial" w:hAnsi="Arial" w:cs="Arial"/>
          <w:sz w:val="24"/>
          <w:szCs w:val="24"/>
        </w:rPr>
      </w:pPr>
      <w:sdt>
        <w:sdtPr>
          <w:rPr>
            <w:rFonts w:ascii="Arial" w:hAnsi="Arial" w:cs="Arial"/>
            <w:sz w:val="24"/>
            <w:szCs w:val="24"/>
          </w:rPr>
          <w:id w:val="-113286454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Private</w:t>
      </w:r>
    </w:p>
    <w:p w14:paraId="1A225F0A" w14:textId="77777777" w:rsidR="00227185" w:rsidRDefault="00227185">
      <w:pPr>
        <w:pStyle w:val="ListParagraph"/>
        <w:spacing w:after="0"/>
        <w:ind w:left="1080"/>
        <w:jc w:val="both"/>
        <w:rPr>
          <w:rFonts w:ascii="Arial" w:hAnsi="Arial" w:cs="Arial"/>
          <w:sz w:val="24"/>
          <w:szCs w:val="24"/>
        </w:rPr>
      </w:pPr>
    </w:p>
    <w:p w14:paraId="1A225F0B" w14:textId="77777777" w:rsidR="00227185" w:rsidRDefault="0052679E">
      <w:pPr>
        <w:pStyle w:val="ListParagraph"/>
        <w:numPr>
          <w:ilvl w:val="0"/>
          <w:numId w:val="28"/>
        </w:numPr>
        <w:spacing w:after="0"/>
        <w:jc w:val="both"/>
        <w:rPr>
          <w:rFonts w:ascii="Arial" w:hAnsi="Arial" w:cs="Arial"/>
          <w:sz w:val="24"/>
          <w:szCs w:val="24"/>
        </w:rPr>
      </w:pPr>
      <w:r>
        <w:rPr>
          <w:rFonts w:ascii="Arial" w:hAnsi="Arial" w:cs="Arial"/>
          <w:sz w:val="24"/>
          <w:szCs w:val="24"/>
        </w:rPr>
        <w:t>How many full-time employees are at your business? </w:t>
      </w:r>
    </w:p>
    <w:p w14:paraId="1A225F0C" w14:textId="77777777" w:rsidR="00227185" w:rsidRDefault="00227185">
      <w:pPr>
        <w:pStyle w:val="ListParagraph"/>
        <w:spacing w:after="0"/>
        <w:jc w:val="both"/>
        <w:rPr>
          <w:rFonts w:ascii="Arial" w:hAnsi="Arial" w:cs="Arial"/>
          <w:sz w:val="10"/>
          <w:szCs w:val="10"/>
        </w:rPr>
      </w:pPr>
    </w:p>
    <w:p w14:paraId="1A225F0D" w14:textId="77777777" w:rsidR="00227185" w:rsidRDefault="0052679E">
      <w:pPr>
        <w:pStyle w:val="ListParagraph"/>
        <w:numPr>
          <w:ilvl w:val="0"/>
          <w:numId w:val="18"/>
        </w:numPr>
        <w:spacing w:after="0"/>
        <w:jc w:val="both"/>
        <w:rPr>
          <w:rFonts w:ascii="Arial" w:hAnsi="Arial" w:cs="Arial"/>
          <w:sz w:val="24"/>
          <w:szCs w:val="24"/>
        </w:rPr>
      </w:pPr>
      <w:sdt>
        <w:sdtPr>
          <w:rPr>
            <w:rFonts w:ascii="Arial" w:hAnsi="Arial" w:cs="Arial"/>
            <w:sz w:val="24"/>
            <w:szCs w:val="24"/>
          </w:rPr>
          <w:id w:val="29471430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1 </w:t>
      </w:r>
    </w:p>
    <w:p w14:paraId="1A225F0E" w14:textId="77777777" w:rsidR="00227185" w:rsidRDefault="0052679E">
      <w:pPr>
        <w:pStyle w:val="ListParagraph"/>
        <w:numPr>
          <w:ilvl w:val="0"/>
          <w:numId w:val="18"/>
        </w:numPr>
        <w:spacing w:after="0"/>
        <w:jc w:val="both"/>
        <w:rPr>
          <w:rFonts w:ascii="Arial" w:hAnsi="Arial" w:cs="Arial"/>
          <w:sz w:val="24"/>
          <w:szCs w:val="24"/>
        </w:rPr>
      </w:pPr>
      <w:sdt>
        <w:sdtPr>
          <w:rPr>
            <w:rFonts w:ascii="Arial" w:hAnsi="Arial" w:cs="Arial"/>
            <w:sz w:val="24"/>
            <w:szCs w:val="24"/>
          </w:rPr>
          <w:id w:val="93231388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2-4 </w:t>
      </w:r>
    </w:p>
    <w:p w14:paraId="1A225F0F" w14:textId="77777777" w:rsidR="00227185" w:rsidRDefault="0052679E">
      <w:pPr>
        <w:pStyle w:val="ListParagraph"/>
        <w:numPr>
          <w:ilvl w:val="0"/>
          <w:numId w:val="18"/>
        </w:numPr>
        <w:spacing w:after="0"/>
        <w:jc w:val="both"/>
        <w:rPr>
          <w:rFonts w:ascii="Arial" w:hAnsi="Arial" w:cs="Arial"/>
          <w:sz w:val="24"/>
          <w:szCs w:val="24"/>
        </w:rPr>
      </w:pPr>
      <w:sdt>
        <w:sdtPr>
          <w:rPr>
            <w:rFonts w:ascii="Arial" w:hAnsi="Arial" w:cs="Arial"/>
            <w:sz w:val="24"/>
            <w:szCs w:val="24"/>
          </w:rPr>
          <w:id w:val="165594698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5-9 </w:t>
      </w:r>
    </w:p>
    <w:p w14:paraId="1A225F10" w14:textId="77777777" w:rsidR="00227185" w:rsidRDefault="0052679E">
      <w:pPr>
        <w:pStyle w:val="ListParagraph"/>
        <w:numPr>
          <w:ilvl w:val="0"/>
          <w:numId w:val="18"/>
        </w:numPr>
        <w:spacing w:after="0"/>
        <w:jc w:val="both"/>
        <w:rPr>
          <w:rFonts w:ascii="Arial" w:hAnsi="Arial" w:cs="Arial"/>
          <w:sz w:val="24"/>
          <w:szCs w:val="24"/>
        </w:rPr>
      </w:pPr>
      <w:sdt>
        <w:sdtPr>
          <w:rPr>
            <w:rFonts w:ascii="Arial" w:hAnsi="Arial" w:cs="Arial"/>
            <w:sz w:val="24"/>
            <w:szCs w:val="24"/>
          </w:rPr>
          <w:id w:val="-214465031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10-19 </w:t>
      </w:r>
    </w:p>
    <w:p w14:paraId="1A225F11" w14:textId="77777777" w:rsidR="00227185" w:rsidRDefault="0052679E">
      <w:pPr>
        <w:pStyle w:val="ListParagraph"/>
        <w:numPr>
          <w:ilvl w:val="0"/>
          <w:numId w:val="18"/>
        </w:numPr>
        <w:spacing w:after="0"/>
        <w:jc w:val="both"/>
        <w:rPr>
          <w:rFonts w:ascii="Arial" w:hAnsi="Arial" w:cs="Arial"/>
          <w:sz w:val="24"/>
          <w:szCs w:val="24"/>
        </w:rPr>
      </w:pPr>
      <w:sdt>
        <w:sdtPr>
          <w:rPr>
            <w:rFonts w:ascii="Arial" w:hAnsi="Arial" w:cs="Arial"/>
            <w:sz w:val="24"/>
            <w:szCs w:val="24"/>
          </w:rPr>
          <w:id w:val="-197451299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20-49 </w:t>
      </w:r>
    </w:p>
    <w:p w14:paraId="1A225F12" w14:textId="77777777" w:rsidR="00227185" w:rsidRDefault="0052679E">
      <w:pPr>
        <w:pStyle w:val="ListParagraph"/>
        <w:numPr>
          <w:ilvl w:val="0"/>
          <w:numId w:val="18"/>
        </w:numPr>
        <w:spacing w:after="0"/>
        <w:jc w:val="both"/>
        <w:rPr>
          <w:rFonts w:ascii="Arial" w:hAnsi="Arial" w:cs="Arial"/>
          <w:sz w:val="24"/>
          <w:szCs w:val="24"/>
        </w:rPr>
      </w:pPr>
      <w:sdt>
        <w:sdtPr>
          <w:rPr>
            <w:rFonts w:ascii="Arial" w:hAnsi="Arial" w:cs="Arial"/>
            <w:sz w:val="24"/>
            <w:szCs w:val="24"/>
          </w:rPr>
          <w:id w:val="-182057001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50-99 </w:t>
      </w:r>
    </w:p>
    <w:p w14:paraId="1A225F13" w14:textId="77777777" w:rsidR="00227185" w:rsidRDefault="0052679E">
      <w:pPr>
        <w:pStyle w:val="ListParagraph"/>
        <w:numPr>
          <w:ilvl w:val="0"/>
          <w:numId w:val="18"/>
        </w:numPr>
        <w:spacing w:after="0"/>
        <w:jc w:val="both"/>
        <w:rPr>
          <w:rFonts w:ascii="Arial" w:hAnsi="Arial" w:cs="Arial"/>
          <w:sz w:val="24"/>
          <w:szCs w:val="24"/>
        </w:rPr>
      </w:pPr>
      <w:sdt>
        <w:sdtPr>
          <w:rPr>
            <w:rFonts w:ascii="Arial" w:hAnsi="Arial" w:cs="Arial"/>
            <w:sz w:val="24"/>
            <w:szCs w:val="24"/>
          </w:rPr>
          <w:id w:val="-67564925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100-249 </w:t>
      </w:r>
    </w:p>
    <w:p w14:paraId="1A225F14" w14:textId="77777777" w:rsidR="00227185" w:rsidRDefault="0052679E">
      <w:pPr>
        <w:pStyle w:val="ListParagraph"/>
        <w:numPr>
          <w:ilvl w:val="0"/>
          <w:numId w:val="18"/>
        </w:numPr>
        <w:spacing w:after="0"/>
        <w:jc w:val="both"/>
        <w:rPr>
          <w:rFonts w:ascii="Arial" w:hAnsi="Arial" w:cs="Arial"/>
          <w:sz w:val="24"/>
          <w:szCs w:val="24"/>
        </w:rPr>
      </w:pPr>
      <w:sdt>
        <w:sdtPr>
          <w:rPr>
            <w:rFonts w:ascii="Arial" w:hAnsi="Arial" w:cs="Arial"/>
            <w:sz w:val="24"/>
            <w:szCs w:val="24"/>
          </w:rPr>
          <w:id w:val="44812830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250-499 </w:t>
      </w:r>
    </w:p>
    <w:p w14:paraId="1A225F15" w14:textId="77777777" w:rsidR="00227185" w:rsidRDefault="0052679E">
      <w:pPr>
        <w:pStyle w:val="ListParagraph"/>
        <w:numPr>
          <w:ilvl w:val="0"/>
          <w:numId w:val="18"/>
        </w:numPr>
        <w:spacing w:after="0"/>
        <w:jc w:val="both"/>
        <w:rPr>
          <w:rFonts w:ascii="Arial" w:hAnsi="Arial" w:cs="Arial"/>
          <w:sz w:val="24"/>
          <w:szCs w:val="24"/>
        </w:rPr>
      </w:pPr>
      <w:sdt>
        <w:sdtPr>
          <w:rPr>
            <w:rFonts w:ascii="Arial" w:hAnsi="Arial" w:cs="Arial"/>
            <w:sz w:val="24"/>
            <w:szCs w:val="24"/>
          </w:rPr>
          <w:id w:val="-50080884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500-1,499 </w:t>
      </w:r>
    </w:p>
    <w:p w14:paraId="1A225F16" w14:textId="77777777" w:rsidR="00227185" w:rsidRDefault="0052679E">
      <w:pPr>
        <w:pStyle w:val="ListParagraph"/>
        <w:numPr>
          <w:ilvl w:val="0"/>
          <w:numId w:val="18"/>
        </w:numPr>
        <w:spacing w:after="0"/>
        <w:jc w:val="both"/>
        <w:rPr>
          <w:rFonts w:ascii="Arial" w:hAnsi="Arial" w:cs="Arial"/>
          <w:sz w:val="24"/>
          <w:szCs w:val="24"/>
        </w:rPr>
      </w:pPr>
      <w:sdt>
        <w:sdtPr>
          <w:rPr>
            <w:rFonts w:ascii="Arial" w:hAnsi="Arial" w:cs="Arial"/>
            <w:sz w:val="24"/>
            <w:szCs w:val="24"/>
          </w:rPr>
          <w:id w:val="-110797137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1,500-4,999 </w:t>
      </w:r>
    </w:p>
    <w:p w14:paraId="1A225F17" w14:textId="77777777" w:rsidR="00227185" w:rsidRDefault="0052679E">
      <w:pPr>
        <w:pStyle w:val="ListParagraph"/>
        <w:numPr>
          <w:ilvl w:val="0"/>
          <w:numId w:val="18"/>
        </w:numPr>
        <w:spacing w:after="0"/>
        <w:jc w:val="both"/>
        <w:rPr>
          <w:rFonts w:ascii="Arial" w:hAnsi="Arial" w:cs="Arial"/>
          <w:sz w:val="24"/>
          <w:szCs w:val="24"/>
        </w:rPr>
      </w:pPr>
      <w:sdt>
        <w:sdtPr>
          <w:rPr>
            <w:rFonts w:ascii="Arial" w:hAnsi="Arial" w:cs="Arial"/>
            <w:sz w:val="24"/>
            <w:szCs w:val="24"/>
          </w:rPr>
          <w:id w:val="-12069229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4"/>
          <w:szCs w:val="24"/>
        </w:rPr>
        <w:t>5,000 or more</w:t>
      </w:r>
      <w:r>
        <w:rPr>
          <w:rStyle w:val="eop"/>
          <w:rFonts w:ascii="Arial" w:hAnsi="Arial" w:cs="Arial"/>
          <w:sz w:val="24"/>
          <w:szCs w:val="24"/>
        </w:rPr>
        <w:t> </w:t>
      </w:r>
    </w:p>
    <w:p w14:paraId="1A225F18" w14:textId="77777777" w:rsidR="00227185" w:rsidRDefault="0052679E">
      <w:pPr>
        <w:pStyle w:val="paragraph"/>
        <w:spacing w:before="0" w:beforeAutospacing="0" w:after="0" w:afterAutospacing="0"/>
        <w:ind w:left="360"/>
        <w:jc w:val="both"/>
        <w:textAlignment w:val="baseline"/>
        <w:rPr>
          <w:rFonts w:ascii="Arial" w:hAnsi="Arial" w:cs="Arial"/>
        </w:rPr>
      </w:pPr>
      <w:r>
        <w:rPr>
          <w:rStyle w:val="eop"/>
          <w:rFonts w:ascii="Arial" w:hAnsi="Arial" w:cs="Arial"/>
        </w:rPr>
        <w:t> </w:t>
      </w:r>
    </w:p>
    <w:p w14:paraId="1A225F19" w14:textId="77777777" w:rsidR="00227185" w:rsidRDefault="0052679E">
      <w:pPr>
        <w:pStyle w:val="ListParagraph"/>
        <w:numPr>
          <w:ilvl w:val="0"/>
          <w:numId w:val="28"/>
        </w:numPr>
        <w:spacing w:after="0"/>
        <w:jc w:val="both"/>
        <w:rPr>
          <w:rFonts w:ascii="Arial" w:hAnsi="Arial" w:cs="Arial"/>
          <w:sz w:val="24"/>
          <w:szCs w:val="24"/>
        </w:rPr>
      </w:pPr>
      <w:r>
        <w:rPr>
          <w:rFonts w:ascii="Arial" w:hAnsi="Arial" w:cs="Arial"/>
          <w:sz w:val="24"/>
          <w:szCs w:val="24"/>
        </w:rPr>
        <w:t>Which of the following best describes the industry your business is in? </w:t>
      </w:r>
    </w:p>
    <w:p w14:paraId="1A225F1A" w14:textId="77777777" w:rsidR="00227185" w:rsidRDefault="00227185">
      <w:pPr>
        <w:pStyle w:val="ListParagraph"/>
        <w:spacing w:after="0"/>
        <w:jc w:val="both"/>
        <w:rPr>
          <w:rFonts w:ascii="Arial" w:hAnsi="Arial" w:cs="Arial"/>
          <w:sz w:val="10"/>
          <w:szCs w:val="10"/>
        </w:rPr>
      </w:pPr>
    </w:p>
    <w:p w14:paraId="1A225F1B"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123453695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Advertising &amp; Marketing </w:t>
      </w:r>
    </w:p>
    <w:p w14:paraId="1A225F1C"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61749484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Architecture, Construction, Design, &amp; Engineering </w:t>
      </w:r>
    </w:p>
    <w:p w14:paraId="1A225F1D"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173145274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Consulting &amp; Professional Services </w:t>
      </w:r>
    </w:p>
    <w:p w14:paraId="1A225F1E"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47743052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Education </w:t>
      </w:r>
    </w:p>
    <w:p w14:paraId="1A225F1F"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178796536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Entertainment, Sports &amp; Leisure </w:t>
      </w:r>
    </w:p>
    <w:p w14:paraId="1A225F20"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89709209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Finance &amp; Financial Services </w:t>
      </w:r>
    </w:p>
    <w:p w14:paraId="1A225F21"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26122436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Government </w:t>
      </w:r>
    </w:p>
    <w:p w14:paraId="1A225F22"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119745682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Healthcare &amp; Pharmaceuticals </w:t>
      </w:r>
    </w:p>
    <w:p w14:paraId="1A225F23"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204617616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Hospitality, Hotels &amp; Tourism </w:t>
      </w:r>
    </w:p>
    <w:p w14:paraId="1A225F24"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119568567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Insurance </w:t>
      </w:r>
    </w:p>
    <w:p w14:paraId="1A225F25"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192869017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Manufacturing </w:t>
      </w:r>
    </w:p>
    <w:p w14:paraId="1A225F26"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71061979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Market Research &amp; Other Research </w:t>
      </w:r>
    </w:p>
    <w:p w14:paraId="1A225F27"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199887754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Non-Profit &amp; Charities </w:t>
      </w:r>
    </w:p>
    <w:p w14:paraId="1A225F28"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192217791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4"/>
          <w:szCs w:val="24"/>
        </w:rPr>
        <w:t>Retail &amp; Consumer Packaged Goods </w:t>
      </w:r>
    </w:p>
    <w:p w14:paraId="1A225F29"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54445069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Technology &amp; IT </w:t>
      </w:r>
    </w:p>
    <w:p w14:paraId="1A225F2A"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145752682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Transportation &amp; Delivery </w:t>
      </w:r>
    </w:p>
    <w:p w14:paraId="1A225F2B"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138648476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Utilities, Energy, and Extraction </w:t>
      </w:r>
    </w:p>
    <w:p w14:paraId="1A225F2C" w14:textId="77777777" w:rsidR="00227185" w:rsidRDefault="0052679E">
      <w:pPr>
        <w:pStyle w:val="ListParagraph"/>
        <w:numPr>
          <w:ilvl w:val="0"/>
          <w:numId w:val="27"/>
        </w:numPr>
        <w:spacing w:after="0"/>
        <w:jc w:val="both"/>
        <w:rPr>
          <w:rFonts w:ascii="Arial" w:hAnsi="Arial" w:cs="Arial"/>
          <w:sz w:val="24"/>
          <w:szCs w:val="24"/>
        </w:rPr>
      </w:pPr>
      <w:sdt>
        <w:sdtPr>
          <w:rPr>
            <w:rFonts w:ascii="Arial" w:hAnsi="Arial" w:cs="Arial"/>
            <w:sz w:val="24"/>
            <w:szCs w:val="24"/>
          </w:rPr>
          <w:id w:val="121584966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Other (please specify) </w:t>
      </w:r>
    </w:p>
    <w:p w14:paraId="1A225F2D" w14:textId="77777777" w:rsidR="00227185" w:rsidRDefault="0052679E">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1A225F2E" w14:textId="77777777" w:rsidR="00227185" w:rsidRDefault="0052679E">
      <w:pPr>
        <w:pStyle w:val="ListParagraph"/>
        <w:numPr>
          <w:ilvl w:val="0"/>
          <w:numId w:val="28"/>
        </w:numPr>
        <w:spacing w:after="0"/>
        <w:jc w:val="both"/>
        <w:rPr>
          <w:rFonts w:ascii="Arial" w:hAnsi="Arial" w:cs="Arial"/>
          <w:sz w:val="24"/>
          <w:szCs w:val="24"/>
        </w:rPr>
      </w:pPr>
      <w:r>
        <w:rPr>
          <w:rFonts w:ascii="Arial" w:hAnsi="Arial" w:cs="Arial"/>
          <w:sz w:val="24"/>
          <w:szCs w:val="24"/>
        </w:rPr>
        <w:t xml:space="preserve">Does your business identify as one of the following diverse supplier classifications? </w:t>
      </w:r>
    </w:p>
    <w:p w14:paraId="1A225F2F" w14:textId="77777777" w:rsidR="00227185" w:rsidRDefault="00227185">
      <w:pPr>
        <w:pStyle w:val="ListParagraph"/>
        <w:spacing w:after="0"/>
        <w:jc w:val="both"/>
        <w:rPr>
          <w:rFonts w:ascii="Arial" w:hAnsi="Arial" w:cs="Arial"/>
          <w:sz w:val="10"/>
          <w:szCs w:val="10"/>
        </w:rPr>
      </w:pPr>
    </w:p>
    <w:p w14:paraId="1A225F30" w14:textId="77777777" w:rsidR="00227185" w:rsidRDefault="0052679E">
      <w:pPr>
        <w:pStyle w:val="ListParagraph"/>
        <w:numPr>
          <w:ilvl w:val="0"/>
          <w:numId w:val="4"/>
        </w:numPr>
        <w:spacing w:after="0"/>
        <w:jc w:val="both"/>
        <w:rPr>
          <w:rFonts w:ascii="Arial" w:hAnsi="Arial" w:cs="Arial"/>
          <w:sz w:val="24"/>
          <w:szCs w:val="24"/>
        </w:rPr>
      </w:pPr>
      <w:sdt>
        <w:sdtPr>
          <w:rPr>
            <w:rFonts w:ascii="Arial" w:hAnsi="Arial" w:cs="Arial"/>
            <w:sz w:val="24"/>
            <w:szCs w:val="24"/>
          </w:rPr>
          <w:id w:val="35330332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p>
    <w:p w14:paraId="1A225F31" w14:textId="77777777" w:rsidR="00227185" w:rsidRDefault="0052679E">
      <w:pPr>
        <w:pStyle w:val="ListParagraph"/>
        <w:numPr>
          <w:ilvl w:val="0"/>
          <w:numId w:val="4"/>
        </w:numPr>
        <w:spacing w:after="0"/>
        <w:jc w:val="both"/>
        <w:rPr>
          <w:rFonts w:ascii="Arial" w:hAnsi="Arial" w:cs="Arial"/>
          <w:sz w:val="24"/>
          <w:szCs w:val="24"/>
        </w:rPr>
      </w:pPr>
      <w:sdt>
        <w:sdtPr>
          <w:rPr>
            <w:rFonts w:ascii="Arial" w:hAnsi="Arial" w:cs="Arial"/>
            <w:sz w:val="24"/>
            <w:szCs w:val="24"/>
          </w:rPr>
          <w:id w:val="168254873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Women Business Enterprise (WBE)  </w:t>
      </w:r>
    </w:p>
    <w:p w14:paraId="1A225F32" w14:textId="77777777" w:rsidR="00227185" w:rsidRDefault="0052679E">
      <w:pPr>
        <w:pStyle w:val="ListParagraph"/>
        <w:numPr>
          <w:ilvl w:val="0"/>
          <w:numId w:val="4"/>
        </w:numPr>
        <w:spacing w:after="0"/>
        <w:jc w:val="both"/>
        <w:rPr>
          <w:rFonts w:ascii="Arial" w:hAnsi="Arial" w:cs="Arial"/>
          <w:sz w:val="24"/>
          <w:szCs w:val="24"/>
        </w:rPr>
      </w:pPr>
      <w:sdt>
        <w:sdtPr>
          <w:rPr>
            <w:rFonts w:ascii="Arial" w:hAnsi="Arial" w:cs="Arial"/>
            <w:sz w:val="24"/>
            <w:szCs w:val="24"/>
          </w:rPr>
          <w:id w:val="157246079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Minority Business Enterprise (MBE)  </w:t>
      </w:r>
    </w:p>
    <w:p w14:paraId="1A225F33" w14:textId="77777777" w:rsidR="00227185" w:rsidRDefault="0052679E">
      <w:pPr>
        <w:pStyle w:val="ListParagraph"/>
        <w:numPr>
          <w:ilvl w:val="0"/>
          <w:numId w:val="4"/>
        </w:numPr>
        <w:spacing w:after="0"/>
        <w:jc w:val="both"/>
        <w:rPr>
          <w:rFonts w:ascii="Arial" w:hAnsi="Arial" w:cs="Arial"/>
          <w:sz w:val="24"/>
          <w:szCs w:val="24"/>
        </w:rPr>
      </w:pPr>
      <w:sdt>
        <w:sdtPr>
          <w:rPr>
            <w:rFonts w:ascii="Arial" w:hAnsi="Arial" w:cs="Arial"/>
            <w:sz w:val="24"/>
            <w:szCs w:val="24"/>
          </w:rPr>
          <w:id w:val="-172513321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Small Business  </w:t>
      </w:r>
    </w:p>
    <w:p w14:paraId="1A225F34" w14:textId="77777777" w:rsidR="00227185" w:rsidRDefault="0052679E">
      <w:pPr>
        <w:pStyle w:val="ListParagraph"/>
        <w:numPr>
          <w:ilvl w:val="0"/>
          <w:numId w:val="4"/>
        </w:numPr>
        <w:spacing w:after="0"/>
        <w:jc w:val="both"/>
        <w:rPr>
          <w:rFonts w:ascii="Arial" w:hAnsi="Arial" w:cs="Arial"/>
          <w:sz w:val="24"/>
          <w:szCs w:val="24"/>
        </w:rPr>
      </w:pPr>
      <w:sdt>
        <w:sdtPr>
          <w:rPr>
            <w:rFonts w:ascii="Arial" w:hAnsi="Arial" w:cs="Arial"/>
            <w:sz w:val="24"/>
            <w:szCs w:val="24"/>
          </w:rPr>
          <w:id w:val="-127431629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4"/>
          <w:szCs w:val="24"/>
        </w:rPr>
        <w:t>Disadvantage Business Enterprise (DBE)  </w:t>
      </w:r>
    </w:p>
    <w:p w14:paraId="1A225F35" w14:textId="77777777" w:rsidR="00227185" w:rsidRDefault="0052679E">
      <w:pPr>
        <w:pStyle w:val="ListParagraph"/>
        <w:numPr>
          <w:ilvl w:val="0"/>
          <w:numId w:val="4"/>
        </w:numPr>
        <w:spacing w:after="0"/>
        <w:jc w:val="both"/>
        <w:rPr>
          <w:rFonts w:ascii="Arial" w:hAnsi="Arial" w:cs="Arial"/>
          <w:sz w:val="24"/>
          <w:szCs w:val="24"/>
        </w:rPr>
      </w:pPr>
      <w:sdt>
        <w:sdtPr>
          <w:rPr>
            <w:rFonts w:ascii="Arial" w:hAnsi="Arial" w:cs="Arial"/>
            <w:sz w:val="24"/>
            <w:szCs w:val="24"/>
          </w:rPr>
          <w:id w:val="124367562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Veteran-owned Small Business (VOSB)  </w:t>
      </w:r>
    </w:p>
    <w:p w14:paraId="1A225F36" w14:textId="77777777" w:rsidR="00227185" w:rsidRDefault="0052679E">
      <w:pPr>
        <w:pStyle w:val="ListParagraph"/>
        <w:numPr>
          <w:ilvl w:val="0"/>
          <w:numId w:val="4"/>
        </w:numPr>
        <w:spacing w:after="0"/>
        <w:jc w:val="both"/>
        <w:rPr>
          <w:rFonts w:ascii="Arial" w:hAnsi="Arial" w:cs="Arial"/>
          <w:sz w:val="24"/>
          <w:szCs w:val="24"/>
        </w:rPr>
      </w:pPr>
      <w:sdt>
        <w:sdtPr>
          <w:rPr>
            <w:rFonts w:ascii="Arial" w:hAnsi="Arial" w:cs="Arial"/>
            <w:sz w:val="24"/>
            <w:szCs w:val="24"/>
          </w:rPr>
          <w:id w:val="109089612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Service-Disabled Veteran-owned Small Business (SDVOSB)  </w:t>
      </w:r>
    </w:p>
    <w:p w14:paraId="1A225F37" w14:textId="77777777" w:rsidR="00227185" w:rsidRDefault="0052679E">
      <w:pPr>
        <w:pStyle w:val="ListParagraph"/>
        <w:numPr>
          <w:ilvl w:val="0"/>
          <w:numId w:val="4"/>
        </w:numPr>
        <w:spacing w:after="0"/>
        <w:jc w:val="both"/>
        <w:rPr>
          <w:rFonts w:ascii="Arial" w:hAnsi="Arial" w:cs="Arial"/>
          <w:sz w:val="24"/>
          <w:szCs w:val="24"/>
        </w:rPr>
      </w:pPr>
      <w:sdt>
        <w:sdtPr>
          <w:rPr>
            <w:rFonts w:ascii="Arial" w:hAnsi="Arial" w:cs="Arial"/>
            <w:sz w:val="24"/>
            <w:szCs w:val="24"/>
          </w:rPr>
          <w:id w:val="49168645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LGBTQ-Owned </w:t>
      </w:r>
    </w:p>
    <w:p w14:paraId="1A225F38" w14:textId="77777777" w:rsidR="00227185" w:rsidRDefault="0052679E">
      <w:pPr>
        <w:pStyle w:val="ListParagraph"/>
        <w:numPr>
          <w:ilvl w:val="0"/>
          <w:numId w:val="4"/>
        </w:numPr>
        <w:spacing w:after="0"/>
        <w:jc w:val="both"/>
        <w:rPr>
          <w:rFonts w:ascii="Arial" w:hAnsi="Arial" w:cs="Arial"/>
          <w:sz w:val="24"/>
          <w:szCs w:val="24"/>
        </w:rPr>
      </w:pPr>
      <w:sdt>
        <w:sdtPr>
          <w:rPr>
            <w:rFonts w:ascii="Arial" w:hAnsi="Arial" w:cs="Arial"/>
            <w:sz w:val="24"/>
            <w:szCs w:val="24"/>
          </w:rPr>
          <w:id w:val="-192433959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HubZone Small Business   </w:t>
      </w:r>
    </w:p>
    <w:p w14:paraId="1A225F39" w14:textId="77777777" w:rsidR="00227185" w:rsidRDefault="0052679E">
      <w:pPr>
        <w:pStyle w:val="ListParagraph"/>
        <w:numPr>
          <w:ilvl w:val="0"/>
          <w:numId w:val="4"/>
        </w:numPr>
        <w:spacing w:after="0"/>
        <w:jc w:val="both"/>
        <w:rPr>
          <w:rFonts w:ascii="Arial" w:hAnsi="Arial" w:cs="Arial"/>
          <w:sz w:val="24"/>
          <w:szCs w:val="24"/>
        </w:rPr>
      </w:pPr>
      <w:sdt>
        <w:sdtPr>
          <w:rPr>
            <w:rFonts w:ascii="Arial" w:hAnsi="Arial" w:cs="Arial"/>
            <w:sz w:val="24"/>
            <w:szCs w:val="24"/>
          </w:rPr>
          <w:id w:val="77275746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8(a) Small Business  </w:t>
      </w:r>
    </w:p>
    <w:p w14:paraId="1A225F3A" w14:textId="77777777" w:rsidR="00227185" w:rsidRDefault="0052679E">
      <w:pPr>
        <w:pStyle w:val="ListParagraph"/>
        <w:numPr>
          <w:ilvl w:val="0"/>
          <w:numId w:val="4"/>
        </w:numPr>
        <w:spacing w:after="0"/>
        <w:jc w:val="both"/>
        <w:rPr>
          <w:rFonts w:ascii="Arial" w:hAnsi="Arial" w:cs="Arial"/>
          <w:sz w:val="24"/>
          <w:szCs w:val="24"/>
        </w:rPr>
      </w:pPr>
      <w:sdt>
        <w:sdtPr>
          <w:rPr>
            <w:rFonts w:ascii="Arial" w:hAnsi="Arial" w:cs="Arial"/>
            <w:sz w:val="24"/>
            <w:szCs w:val="24"/>
          </w:rPr>
          <w:id w:val="-77286629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None of the above </w:t>
      </w:r>
    </w:p>
    <w:p w14:paraId="1A225F3B" w14:textId="77777777" w:rsidR="00227185" w:rsidRDefault="0052679E">
      <w:pPr>
        <w:pStyle w:val="ListParagraph"/>
        <w:numPr>
          <w:ilvl w:val="0"/>
          <w:numId w:val="4"/>
        </w:numPr>
        <w:spacing w:after="0"/>
        <w:jc w:val="both"/>
        <w:rPr>
          <w:rFonts w:ascii="Arial" w:hAnsi="Arial" w:cs="Arial"/>
          <w:sz w:val="24"/>
          <w:szCs w:val="24"/>
        </w:rPr>
      </w:pPr>
      <w:sdt>
        <w:sdtPr>
          <w:rPr>
            <w:rFonts w:ascii="Arial" w:hAnsi="Arial" w:cs="Arial"/>
            <w:sz w:val="24"/>
            <w:szCs w:val="24"/>
          </w:rPr>
          <w:id w:val="129410064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Other (please describe) </w:t>
      </w:r>
    </w:p>
    <w:p w14:paraId="1A225F3C" w14:textId="77777777" w:rsidR="00227185" w:rsidRDefault="0052679E">
      <w:pPr>
        <w:pStyle w:val="paragraph"/>
        <w:spacing w:before="0" w:beforeAutospacing="0" w:after="0" w:afterAutospacing="0"/>
        <w:ind w:left="720"/>
        <w:jc w:val="both"/>
        <w:textAlignment w:val="baseline"/>
        <w:rPr>
          <w:rFonts w:ascii="Arial" w:hAnsi="Arial" w:cs="Arial"/>
        </w:rPr>
      </w:pPr>
      <w:r>
        <w:rPr>
          <w:rStyle w:val="eop"/>
          <w:rFonts w:ascii="Arial" w:hAnsi="Arial" w:cs="Arial"/>
        </w:rPr>
        <w:t> </w:t>
      </w:r>
    </w:p>
    <w:p w14:paraId="1A225F3D" w14:textId="77777777" w:rsidR="00227185" w:rsidRDefault="0052679E">
      <w:pPr>
        <w:pStyle w:val="ListParagraph"/>
        <w:numPr>
          <w:ilvl w:val="0"/>
          <w:numId w:val="28"/>
        </w:numPr>
        <w:spacing w:after="0"/>
        <w:jc w:val="both"/>
        <w:rPr>
          <w:rFonts w:ascii="Arial" w:hAnsi="Arial" w:cs="Arial"/>
          <w:sz w:val="24"/>
          <w:szCs w:val="24"/>
        </w:rPr>
      </w:pPr>
      <w:r>
        <w:rPr>
          <w:rFonts w:ascii="Arial" w:hAnsi="Arial" w:cs="Arial"/>
          <w:sz w:val="24"/>
          <w:szCs w:val="24"/>
        </w:rPr>
        <w:t>Please select any of the following certifications your organization has signed or certifications you have received. (Select all that apply.) </w:t>
      </w:r>
    </w:p>
    <w:p w14:paraId="1A225F3E" w14:textId="77777777" w:rsidR="00227185" w:rsidRDefault="00227185">
      <w:pPr>
        <w:pStyle w:val="ListParagraph"/>
        <w:spacing w:after="0"/>
        <w:jc w:val="both"/>
        <w:rPr>
          <w:rFonts w:ascii="Arial" w:hAnsi="Arial" w:cs="Arial"/>
          <w:sz w:val="10"/>
          <w:szCs w:val="10"/>
        </w:rPr>
      </w:pPr>
    </w:p>
    <w:p w14:paraId="1A225F3F" w14:textId="77777777" w:rsidR="00227185" w:rsidRDefault="0052679E">
      <w:pPr>
        <w:pStyle w:val="ListParagraph"/>
        <w:numPr>
          <w:ilvl w:val="0"/>
          <w:numId w:val="12"/>
        </w:numPr>
        <w:jc w:val="both"/>
        <w:rPr>
          <w:rFonts w:ascii="Arial" w:hAnsi="Arial" w:cs="Arial"/>
          <w:sz w:val="24"/>
          <w:szCs w:val="24"/>
        </w:rPr>
      </w:pPr>
      <w:sdt>
        <w:sdtPr>
          <w:rPr>
            <w:rFonts w:ascii="Arial" w:hAnsi="Arial" w:cs="Arial"/>
            <w:sz w:val="24"/>
            <w:szCs w:val="24"/>
          </w:rPr>
          <w:id w:val="-10396887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National Minority Supplier Development Council (NMSDC) </w:t>
      </w:r>
    </w:p>
    <w:p w14:paraId="1A225F40" w14:textId="77777777" w:rsidR="00227185" w:rsidRDefault="0052679E">
      <w:pPr>
        <w:pStyle w:val="ListParagraph"/>
        <w:numPr>
          <w:ilvl w:val="0"/>
          <w:numId w:val="12"/>
        </w:numPr>
        <w:jc w:val="both"/>
        <w:rPr>
          <w:rFonts w:ascii="Arial" w:hAnsi="Arial" w:cs="Arial"/>
          <w:sz w:val="24"/>
          <w:szCs w:val="24"/>
        </w:rPr>
      </w:pPr>
      <w:sdt>
        <w:sdtPr>
          <w:rPr>
            <w:rFonts w:ascii="Arial" w:hAnsi="Arial" w:cs="Arial"/>
            <w:sz w:val="24"/>
            <w:szCs w:val="24"/>
          </w:rPr>
          <w:id w:val="28285051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Women’s Business Enterprise National Council (WBENC) </w:t>
      </w:r>
    </w:p>
    <w:p w14:paraId="1A225F41" w14:textId="77777777" w:rsidR="00227185" w:rsidRDefault="0052679E">
      <w:pPr>
        <w:pStyle w:val="ListParagraph"/>
        <w:numPr>
          <w:ilvl w:val="0"/>
          <w:numId w:val="12"/>
        </w:numPr>
        <w:jc w:val="both"/>
        <w:rPr>
          <w:rFonts w:ascii="Arial" w:hAnsi="Arial" w:cs="Arial"/>
          <w:sz w:val="24"/>
          <w:szCs w:val="24"/>
        </w:rPr>
      </w:pPr>
      <w:sdt>
        <w:sdtPr>
          <w:rPr>
            <w:rFonts w:ascii="Arial" w:hAnsi="Arial" w:cs="Arial"/>
            <w:sz w:val="24"/>
            <w:szCs w:val="24"/>
          </w:rPr>
          <w:id w:val="-44893885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National Gay &amp; Lesbian Chamber of Commerce (NGLCC) </w:t>
      </w:r>
    </w:p>
    <w:p w14:paraId="1A225F42" w14:textId="77777777" w:rsidR="00227185" w:rsidRDefault="0052679E">
      <w:pPr>
        <w:pStyle w:val="ListParagraph"/>
        <w:numPr>
          <w:ilvl w:val="0"/>
          <w:numId w:val="12"/>
        </w:numPr>
        <w:jc w:val="both"/>
        <w:rPr>
          <w:rFonts w:ascii="Arial" w:hAnsi="Arial" w:cs="Arial"/>
          <w:sz w:val="24"/>
          <w:szCs w:val="24"/>
        </w:rPr>
      </w:pPr>
      <w:sdt>
        <w:sdtPr>
          <w:rPr>
            <w:rFonts w:ascii="Arial" w:hAnsi="Arial" w:cs="Arial"/>
            <w:sz w:val="24"/>
            <w:szCs w:val="24"/>
          </w:rPr>
          <w:id w:val="87010929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United States Hispanic Chamber of Commerce (USHCC) </w:t>
      </w:r>
    </w:p>
    <w:p w14:paraId="1A225F43" w14:textId="77777777" w:rsidR="00227185" w:rsidRDefault="0052679E">
      <w:pPr>
        <w:pStyle w:val="ListParagraph"/>
        <w:numPr>
          <w:ilvl w:val="0"/>
          <w:numId w:val="12"/>
        </w:numPr>
        <w:jc w:val="both"/>
        <w:rPr>
          <w:rFonts w:ascii="Arial" w:hAnsi="Arial" w:cs="Arial"/>
          <w:sz w:val="24"/>
          <w:szCs w:val="24"/>
        </w:rPr>
      </w:pPr>
      <w:sdt>
        <w:sdtPr>
          <w:rPr>
            <w:rFonts w:ascii="Arial" w:hAnsi="Arial" w:cs="Arial"/>
            <w:sz w:val="24"/>
            <w:szCs w:val="24"/>
          </w:rPr>
          <w:id w:val="125177233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Asian Pacific American Chamber of Commerce (APAAC) </w:t>
      </w:r>
    </w:p>
    <w:p w14:paraId="1A225F44" w14:textId="77777777" w:rsidR="00227185" w:rsidRDefault="0052679E">
      <w:pPr>
        <w:pStyle w:val="ListParagraph"/>
        <w:numPr>
          <w:ilvl w:val="0"/>
          <w:numId w:val="12"/>
        </w:numPr>
        <w:jc w:val="both"/>
        <w:rPr>
          <w:rFonts w:ascii="Arial" w:hAnsi="Arial" w:cs="Arial"/>
          <w:sz w:val="24"/>
          <w:szCs w:val="24"/>
        </w:rPr>
      </w:pPr>
      <w:sdt>
        <w:sdtPr>
          <w:rPr>
            <w:rFonts w:ascii="Arial" w:hAnsi="Arial" w:cs="Arial"/>
            <w:sz w:val="24"/>
            <w:szCs w:val="24"/>
          </w:rPr>
          <w:id w:val="14340449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4"/>
          <w:szCs w:val="24"/>
        </w:rPr>
        <w:t>Native American Chamber of Commerce (NACC) </w:t>
      </w:r>
    </w:p>
    <w:p w14:paraId="1A225F45" w14:textId="77777777" w:rsidR="00227185" w:rsidRDefault="0052679E">
      <w:pPr>
        <w:pStyle w:val="ListParagraph"/>
        <w:numPr>
          <w:ilvl w:val="0"/>
          <w:numId w:val="12"/>
        </w:numPr>
        <w:jc w:val="both"/>
        <w:rPr>
          <w:rFonts w:ascii="Arial" w:hAnsi="Arial" w:cs="Arial"/>
          <w:sz w:val="24"/>
          <w:szCs w:val="24"/>
        </w:rPr>
      </w:pPr>
      <w:sdt>
        <w:sdtPr>
          <w:rPr>
            <w:rFonts w:ascii="Arial" w:hAnsi="Arial" w:cs="Arial"/>
            <w:sz w:val="24"/>
            <w:szCs w:val="24"/>
          </w:rPr>
          <w:id w:val="-973382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Vets First Certification Program (for veteran-owned small businesses) </w:t>
      </w:r>
    </w:p>
    <w:p w14:paraId="1A225F46" w14:textId="77777777" w:rsidR="00227185" w:rsidRDefault="0052679E">
      <w:pPr>
        <w:pStyle w:val="ListParagraph"/>
        <w:numPr>
          <w:ilvl w:val="0"/>
          <w:numId w:val="12"/>
        </w:numPr>
        <w:jc w:val="both"/>
        <w:rPr>
          <w:rFonts w:ascii="Arial" w:hAnsi="Arial" w:cs="Arial"/>
          <w:sz w:val="24"/>
          <w:szCs w:val="24"/>
        </w:rPr>
      </w:pPr>
      <w:sdt>
        <w:sdtPr>
          <w:rPr>
            <w:rFonts w:ascii="Arial" w:hAnsi="Arial" w:cs="Arial"/>
            <w:sz w:val="24"/>
            <w:szCs w:val="24"/>
          </w:rPr>
          <w:id w:val="93216872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U.S. Business Leadership Network (USBLN, for disabled-owned small businesses) </w:t>
      </w:r>
    </w:p>
    <w:p w14:paraId="1A225F47" w14:textId="77777777" w:rsidR="00227185" w:rsidRDefault="0052679E">
      <w:pPr>
        <w:pStyle w:val="ListParagraph"/>
        <w:numPr>
          <w:ilvl w:val="0"/>
          <w:numId w:val="12"/>
        </w:numPr>
        <w:jc w:val="both"/>
        <w:rPr>
          <w:rFonts w:ascii="Arial" w:hAnsi="Arial" w:cs="Arial"/>
          <w:sz w:val="24"/>
          <w:szCs w:val="24"/>
        </w:rPr>
      </w:pPr>
      <w:sdt>
        <w:sdtPr>
          <w:rPr>
            <w:rFonts w:ascii="Arial" w:hAnsi="Arial" w:cs="Arial"/>
            <w:sz w:val="24"/>
            <w:szCs w:val="24"/>
          </w:rPr>
          <w:id w:val="13368585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None of the above </w:t>
      </w:r>
    </w:p>
    <w:p w14:paraId="1A225F48" w14:textId="77777777" w:rsidR="00227185" w:rsidRDefault="0052679E">
      <w:pPr>
        <w:pStyle w:val="ListParagraph"/>
        <w:numPr>
          <w:ilvl w:val="0"/>
          <w:numId w:val="12"/>
        </w:numPr>
        <w:spacing w:after="0"/>
        <w:jc w:val="both"/>
        <w:rPr>
          <w:rFonts w:ascii="Arial" w:hAnsi="Arial" w:cs="Arial"/>
          <w:sz w:val="24"/>
          <w:szCs w:val="24"/>
        </w:rPr>
      </w:pPr>
      <w:sdt>
        <w:sdtPr>
          <w:rPr>
            <w:rFonts w:ascii="Arial" w:hAnsi="Arial" w:cs="Arial"/>
            <w:sz w:val="24"/>
            <w:szCs w:val="24"/>
          </w:rPr>
          <w:id w:val="184227377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Other (please describe) </w:t>
      </w:r>
    </w:p>
    <w:p w14:paraId="1A225F49" w14:textId="77777777" w:rsidR="00227185" w:rsidRDefault="0052679E">
      <w:pPr>
        <w:pStyle w:val="paragraph"/>
        <w:spacing w:before="0" w:beforeAutospacing="0" w:after="0" w:afterAutospacing="0"/>
        <w:ind w:left="360"/>
        <w:jc w:val="both"/>
        <w:textAlignment w:val="baseline"/>
        <w:rPr>
          <w:rFonts w:ascii="Arial" w:hAnsi="Arial" w:cs="Arial"/>
        </w:rPr>
      </w:pPr>
      <w:r>
        <w:rPr>
          <w:rStyle w:val="eop"/>
          <w:rFonts w:ascii="Arial" w:hAnsi="Arial" w:cs="Arial"/>
        </w:rPr>
        <w:t> </w:t>
      </w:r>
    </w:p>
    <w:p w14:paraId="1A225F4A" w14:textId="77777777" w:rsidR="00227185" w:rsidRDefault="0052679E">
      <w:pPr>
        <w:pStyle w:val="ListParagraph"/>
        <w:numPr>
          <w:ilvl w:val="0"/>
          <w:numId w:val="28"/>
        </w:numPr>
        <w:spacing w:after="0"/>
        <w:jc w:val="both"/>
        <w:rPr>
          <w:rFonts w:ascii="Arial" w:hAnsi="Arial" w:cs="Arial"/>
          <w:sz w:val="24"/>
          <w:szCs w:val="24"/>
        </w:rPr>
      </w:pPr>
      <w:r>
        <w:rPr>
          <w:rFonts w:ascii="Arial" w:hAnsi="Arial" w:cs="Arial"/>
          <w:sz w:val="24"/>
          <w:szCs w:val="24"/>
        </w:rPr>
        <w:t xml:space="preserve">If you answered yes to question 7, please provide LACERA with a copy of the certifications for each diverse supplier classification. </w:t>
      </w:r>
    </w:p>
    <w:p w14:paraId="1A225F4B" w14:textId="77777777" w:rsidR="00227185" w:rsidRDefault="00227185">
      <w:pPr>
        <w:pStyle w:val="ListParagraph"/>
        <w:spacing w:after="0"/>
        <w:jc w:val="both"/>
        <w:rPr>
          <w:rFonts w:ascii="Arial" w:hAnsi="Arial" w:cs="Arial"/>
          <w:sz w:val="24"/>
          <w:szCs w:val="24"/>
        </w:rPr>
      </w:pPr>
    </w:p>
    <w:p w14:paraId="1A225F4C" w14:textId="77777777" w:rsidR="00227185" w:rsidRDefault="00227185">
      <w:pPr>
        <w:pStyle w:val="paragraph"/>
        <w:spacing w:before="0" w:beforeAutospacing="0" w:after="0" w:afterAutospacing="0"/>
        <w:jc w:val="both"/>
        <w:textAlignment w:val="baseline"/>
        <w:rPr>
          <w:rStyle w:val="eop"/>
          <w:rFonts w:ascii="Arial" w:hAnsi="Arial" w:cs="Arial"/>
        </w:rPr>
      </w:pPr>
    </w:p>
    <w:p w14:paraId="1A225F4D" w14:textId="77777777" w:rsidR="00227185" w:rsidRDefault="0052679E">
      <w:pPr>
        <w:pStyle w:val="paragraph"/>
        <w:spacing w:before="0" w:beforeAutospacing="0" w:after="0" w:afterAutospacing="0"/>
        <w:jc w:val="both"/>
        <w:textAlignment w:val="baseline"/>
        <w:rPr>
          <w:rStyle w:val="eop"/>
          <w:rFonts w:ascii="Arial" w:hAnsi="Arial" w:cs="Arial"/>
          <w:b/>
          <w:bCs/>
          <w:u w:val="single"/>
        </w:rPr>
      </w:pPr>
      <w:r>
        <w:rPr>
          <w:rStyle w:val="eop"/>
          <w:rFonts w:ascii="Arial" w:hAnsi="Arial" w:cs="Arial"/>
          <w:b/>
          <w:bCs/>
          <w:u w:val="single"/>
        </w:rPr>
        <w:t>SECTION II</w:t>
      </w:r>
    </w:p>
    <w:p w14:paraId="1A225F4E" w14:textId="77777777" w:rsidR="00227185" w:rsidRDefault="00227185">
      <w:pPr>
        <w:pStyle w:val="paragraph"/>
        <w:spacing w:before="0" w:beforeAutospacing="0" w:after="0" w:afterAutospacing="0"/>
        <w:jc w:val="both"/>
        <w:textAlignment w:val="baseline"/>
        <w:rPr>
          <w:rStyle w:val="eop"/>
          <w:rFonts w:ascii="Arial" w:hAnsi="Arial" w:cs="Arial"/>
          <w:b/>
          <w:bCs/>
          <w:u w:val="single"/>
        </w:rPr>
      </w:pPr>
    </w:p>
    <w:p w14:paraId="1A225F4F" w14:textId="77777777" w:rsidR="00227185" w:rsidRDefault="0052679E">
      <w:pPr>
        <w:pStyle w:val="paragraph"/>
        <w:spacing w:before="0" w:beforeAutospacing="0" w:after="0" w:afterAutospacing="0"/>
        <w:jc w:val="both"/>
        <w:textAlignment w:val="baseline"/>
        <w:rPr>
          <w:rFonts w:ascii="Arial" w:hAnsi="Arial" w:cs="Arial"/>
        </w:rPr>
      </w:pPr>
      <w:r>
        <w:rPr>
          <w:rStyle w:val="normaltextrun"/>
          <w:rFonts w:ascii="Arial" w:hAnsi="Arial" w:cs="Arial"/>
          <w:b/>
          <w:bCs/>
        </w:rPr>
        <w:t>DEI IN THE WORKPLACE</w:t>
      </w:r>
      <w:r>
        <w:rPr>
          <w:rStyle w:val="eop"/>
          <w:rFonts w:ascii="Arial" w:hAnsi="Arial" w:cs="Arial"/>
        </w:rPr>
        <w:t> </w:t>
      </w:r>
    </w:p>
    <w:p w14:paraId="1A225F50" w14:textId="77777777" w:rsidR="00227185" w:rsidRDefault="00227185">
      <w:pPr>
        <w:pStyle w:val="paragraph"/>
        <w:spacing w:before="0" w:beforeAutospacing="0" w:after="0" w:afterAutospacing="0"/>
        <w:jc w:val="both"/>
        <w:textAlignment w:val="baseline"/>
        <w:rPr>
          <w:rStyle w:val="normaltextrun"/>
          <w:rFonts w:ascii="Arial" w:hAnsi="Arial" w:cs="Arial"/>
          <w:b/>
          <w:bCs/>
        </w:rPr>
      </w:pPr>
    </w:p>
    <w:p w14:paraId="1A225F51" w14:textId="77777777" w:rsidR="00227185" w:rsidRDefault="0052679E">
      <w:pPr>
        <w:pStyle w:val="paragraph"/>
        <w:spacing w:before="0" w:beforeAutospacing="0" w:after="0" w:afterAutospacing="0"/>
        <w:jc w:val="both"/>
        <w:textAlignment w:val="baseline"/>
        <w:rPr>
          <w:rFonts w:ascii="Arial" w:hAnsi="Arial" w:cs="Arial"/>
        </w:rPr>
      </w:pPr>
      <w:r>
        <w:rPr>
          <w:rStyle w:val="normaltextrun"/>
          <w:rFonts w:ascii="Arial" w:hAnsi="Arial" w:cs="Arial"/>
          <w:b/>
          <w:bCs/>
        </w:rPr>
        <w:t>Policy</w:t>
      </w:r>
      <w:r>
        <w:rPr>
          <w:rStyle w:val="eop"/>
          <w:rFonts w:ascii="Arial" w:hAnsi="Arial" w:cs="Arial"/>
        </w:rPr>
        <w:t> </w:t>
      </w:r>
    </w:p>
    <w:p w14:paraId="1A225F52" w14:textId="77777777" w:rsidR="00227185" w:rsidRDefault="0052679E">
      <w:pPr>
        <w:pStyle w:val="ListParagraph"/>
        <w:numPr>
          <w:ilvl w:val="0"/>
          <w:numId w:val="8"/>
        </w:numPr>
        <w:spacing w:after="0"/>
        <w:jc w:val="both"/>
        <w:rPr>
          <w:rFonts w:ascii="Arial" w:hAnsi="Arial" w:cs="Arial"/>
          <w:sz w:val="24"/>
          <w:szCs w:val="24"/>
        </w:rPr>
      </w:pPr>
      <w:r>
        <w:rPr>
          <w:rFonts w:ascii="Arial" w:hAnsi="Arial" w:cs="Arial"/>
          <w:sz w:val="24"/>
          <w:szCs w:val="24"/>
        </w:rPr>
        <w:t>Describe your business’s approach to diversity, equity, and inclusion (“DEI”) in the workplace and its relation to your strategic objectives. </w:t>
      </w:r>
    </w:p>
    <w:sdt>
      <w:sdtPr>
        <w:rPr>
          <w:rFonts w:ascii="Arial" w:hAnsi="Arial" w:cs="Arial"/>
          <w:sz w:val="24"/>
          <w:szCs w:val="24"/>
        </w:rPr>
        <w:id w:val="-63571763"/>
        <w:showingPlcHdr/>
      </w:sdtPr>
      <w:sdtEndPr/>
      <w:sdtContent>
        <w:p w14:paraId="1A225F53"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54" w14:textId="77777777" w:rsidR="00227185" w:rsidRDefault="00227185">
      <w:pPr>
        <w:pStyle w:val="ListParagraph"/>
        <w:spacing w:after="0"/>
        <w:jc w:val="both"/>
        <w:rPr>
          <w:rFonts w:ascii="Arial" w:hAnsi="Arial" w:cs="Arial"/>
          <w:sz w:val="24"/>
          <w:szCs w:val="24"/>
        </w:rPr>
      </w:pPr>
    </w:p>
    <w:p w14:paraId="1A225F55" w14:textId="77777777" w:rsidR="00227185" w:rsidRDefault="0052679E">
      <w:pPr>
        <w:pStyle w:val="ListParagraph"/>
        <w:numPr>
          <w:ilvl w:val="0"/>
          <w:numId w:val="8"/>
        </w:numPr>
        <w:spacing w:after="0"/>
        <w:jc w:val="both"/>
        <w:rPr>
          <w:rFonts w:ascii="Arial" w:hAnsi="Arial" w:cs="Arial"/>
          <w:sz w:val="24"/>
          <w:szCs w:val="24"/>
        </w:rPr>
      </w:pPr>
      <w:r>
        <w:rPr>
          <w:rFonts w:ascii="Arial" w:hAnsi="Arial" w:cs="Arial"/>
          <w:sz w:val="24"/>
          <w:szCs w:val="24"/>
        </w:rPr>
        <w:t xml:space="preserve">Does your business have a written policy (or policies) addressing workplace DEI (“Policy”)? A Policy defines the business’s commitment, policies, and practices regarding equal employment opportunity, including the recruitment, development, retention, and promotion of a diverse and inclusive workforce and non-discrimination based on gender, race, ethnicity, sexual orientation, gender identity, </w:t>
      </w:r>
      <w:r>
        <w:rPr>
          <w:rFonts w:ascii="Arial" w:hAnsi="Arial" w:cs="Arial"/>
          <w:sz w:val="24"/>
          <w:szCs w:val="24"/>
        </w:rPr>
        <w:lastRenderedPageBreak/>
        <w:t>age, veteran’s status, and other legally protected categories. A Policy (or policies) may be a standalone document or part of a larger business document. </w:t>
      </w:r>
    </w:p>
    <w:p w14:paraId="1A225F56" w14:textId="77777777" w:rsidR="00227185" w:rsidRDefault="00227185">
      <w:pPr>
        <w:pStyle w:val="paragraph"/>
        <w:spacing w:before="0" w:beforeAutospacing="0" w:after="0" w:afterAutospacing="0"/>
        <w:ind w:left="720"/>
        <w:jc w:val="both"/>
        <w:textAlignment w:val="baseline"/>
        <w:rPr>
          <w:rStyle w:val="eop"/>
          <w:rFonts w:ascii="Arial" w:hAnsi="Arial" w:cs="Arial"/>
          <w:sz w:val="10"/>
          <w:szCs w:val="10"/>
        </w:rPr>
      </w:pPr>
    </w:p>
    <w:bookmarkStart w:id="0" w:name="_Hlk166758423"/>
    <w:p w14:paraId="1A225F57" w14:textId="77777777" w:rsidR="00227185" w:rsidRDefault="0052679E">
      <w:pPr>
        <w:pStyle w:val="ListParagraph"/>
        <w:numPr>
          <w:ilvl w:val="0"/>
          <w:numId w:val="22"/>
        </w:numPr>
        <w:spacing w:after="0"/>
        <w:jc w:val="both"/>
        <w:rPr>
          <w:rFonts w:ascii="Arial" w:hAnsi="Arial" w:cs="Arial"/>
          <w:sz w:val="24"/>
          <w:szCs w:val="24"/>
        </w:rPr>
      </w:pPr>
      <w:sdt>
        <w:sdtPr>
          <w:rPr>
            <w:rFonts w:ascii="Arial" w:hAnsi="Arial" w:cs="Arial"/>
            <w:sz w:val="24"/>
            <w:szCs w:val="24"/>
          </w:rPr>
          <w:id w:val="-13226539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Yes </w:t>
      </w:r>
    </w:p>
    <w:p w14:paraId="1A225F58" w14:textId="77777777" w:rsidR="00227185" w:rsidRDefault="0052679E">
      <w:pPr>
        <w:pStyle w:val="ListParagraph"/>
        <w:numPr>
          <w:ilvl w:val="0"/>
          <w:numId w:val="22"/>
        </w:numPr>
        <w:spacing w:after="0"/>
        <w:jc w:val="both"/>
        <w:rPr>
          <w:rFonts w:ascii="Arial" w:hAnsi="Arial" w:cs="Arial"/>
          <w:sz w:val="24"/>
          <w:szCs w:val="24"/>
        </w:rPr>
      </w:pPr>
      <w:sdt>
        <w:sdtPr>
          <w:rPr>
            <w:rFonts w:ascii="Arial" w:hAnsi="Arial" w:cs="Arial"/>
            <w:sz w:val="24"/>
            <w:szCs w:val="24"/>
          </w:rPr>
          <w:id w:val="-129652455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w:t>
      </w:r>
    </w:p>
    <w:bookmarkEnd w:id="0"/>
    <w:p w14:paraId="1A225F59" w14:textId="77777777" w:rsidR="00227185" w:rsidRDefault="0052679E">
      <w:pPr>
        <w:pStyle w:val="paragraph"/>
        <w:spacing w:before="0" w:beforeAutospacing="0" w:after="0" w:afterAutospacing="0"/>
        <w:ind w:left="720"/>
        <w:jc w:val="both"/>
        <w:textAlignment w:val="baseline"/>
        <w:rPr>
          <w:rFonts w:ascii="Arial" w:hAnsi="Arial" w:cs="Arial"/>
        </w:rPr>
      </w:pPr>
      <w:r>
        <w:rPr>
          <w:rStyle w:val="eop"/>
          <w:rFonts w:ascii="Arial" w:hAnsi="Arial" w:cs="Arial"/>
        </w:rPr>
        <w:t> </w:t>
      </w:r>
    </w:p>
    <w:p w14:paraId="1A225F5A" w14:textId="77777777" w:rsidR="00227185" w:rsidRDefault="0052679E">
      <w:pPr>
        <w:pStyle w:val="paragraph"/>
        <w:spacing w:before="0" w:beforeAutospacing="0" w:after="0" w:afterAutospacing="0"/>
        <w:ind w:left="720"/>
        <w:jc w:val="both"/>
        <w:textAlignment w:val="baseline"/>
        <w:rPr>
          <w:rFonts w:ascii="Arial" w:hAnsi="Arial" w:cs="Arial"/>
          <w:u w:val="single"/>
        </w:rPr>
      </w:pPr>
      <w:r>
        <w:rPr>
          <w:rStyle w:val="normaltextrun"/>
          <w:rFonts w:ascii="Arial" w:hAnsi="Arial" w:cs="Arial"/>
          <w:u w:val="single"/>
        </w:rPr>
        <w:t>If yes, p</w:t>
      </w:r>
      <w:r>
        <w:rPr>
          <w:rStyle w:val="normaltextrun"/>
          <w:rFonts w:ascii="Arial" w:hAnsi="Arial" w:cs="Arial"/>
          <w:u w:val="single"/>
        </w:rPr>
        <w:t>lease provide a copy of your business’s Policy.</w:t>
      </w:r>
      <w:r>
        <w:rPr>
          <w:rStyle w:val="eop"/>
          <w:rFonts w:ascii="Arial" w:hAnsi="Arial" w:cs="Arial"/>
          <w:u w:val="single"/>
        </w:rPr>
        <w:t> </w:t>
      </w:r>
    </w:p>
    <w:p w14:paraId="1A225F5B" w14:textId="77777777" w:rsidR="00227185" w:rsidRDefault="0052679E">
      <w:pPr>
        <w:pStyle w:val="paragraph"/>
        <w:spacing w:before="0" w:beforeAutospacing="0" w:after="0" w:afterAutospacing="0"/>
        <w:ind w:left="720"/>
        <w:jc w:val="both"/>
        <w:textAlignment w:val="baseline"/>
        <w:rPr>
          <w:rFonts w:ascii="Arial" w:hAnsi="Arial" w:cs="Arial"/>
        </w:rPr>
      </w:pPr>
      <w:r>
        <w:rPr>
          <w:rStyle w:val="eop"/>
          <w:rFonts w:ascii="Arial" w:hAnsi="Arial" w:cs="Arial"/>
        </w:rPr>
        <w:t> </w:t>
      </w:r>
    </w:p>
    <w:p w14:paraId="1A225F5C" w14:textId="77777777" w:rsidR="00227185" w:rsidRDefault="0052679E">
      <w:pPr>
        <w:pStyle w:val="ListParagraph"/>
        <w:numPr>
          <w:ilvl w:val="0"/>
          <w:numId w:val="8"/>
        </w:numPr>
        <w:spacing w:after="0"/>
        <w:jc w:val="both"/>
        <w:rPr>
          <w:rFonts w:ascii="Arial" w:hAnsi="Arial" w:cs="Arial"/>
          <w:sz w:val="24"/>
          <w:szCs w:val="24"/>
        </w:rPr>
      </w:pPr>
      <w:r>
        <w:rPr>
          <w:rFonts w:ascii="Arial" w:hAnsi="Arial" w:cs="Arial"/>
          <w:sz w:val="24"/>
          <w:szCs w:val="24"/>
        </w:rPr>
        <w:t xml:space="preserve">Does your Policy address sexual harassment in the workplace? </w:t>
      </w:r>
    </w:p>
    <w:p w14:paraId="1A225F5D" w14:textId="77777777" w:rsidR="00227185" w:rsidRDefault="00227185">
      <w:pPr>
        <w:pStyle w:val="ListParagraph"/>
        <w:spacing w:after="0"/>
        <w:jc w:val="both"/>
        <w:rPr>
          <w:rFonts w:ascii="Arial" w:hAnsi="Arial" w:cs="Arial"/>
          <w:sz w:val="10"/>
          <w:szCs w:val="10"/>
        </w:rPr>
      </w:pPr>
    </w:p>
    <w:p w14:paraId="1A225F5E" w14:textId="77777777" w:rsidR="00227185" w:rsidRDefault="0052679E">
      <w:pPr>
        <w:pStyle w:val="ListParagraph"/>
        <w:numPr>
          <w:ilvl w:val="0"/>
          <w:numId w:val="3"/>
        </w:numPr>
        <w:spacing w:after="0"/>
        <w:jc w:val="both"/>
        <w:rPr>
          <w:rFonts w:ascii="Arial" w:hAnsi="Arial" w:cs="Arial"/>
          <w:sz w:val="24"/>
          <w:szCs w:val="24"/>
        </w:rPr>
      </w:pPr>
      <w:r>
        <w:rPr>
          <w:rFonts w:ascii="Segoe UI Symbol" w:hAnsi="Segoe UI Symbol" w:cs="Segoe UI Symbol"/>
          <w:sz w:val="24"/>
          <w:szCs w:val="24"/>
        </w:rPr>
        <w:t>☐</w:t>
      </w:r>
      <w:r>
        <w:rPr>
          <w:rFonts w:ascii="Arial" w:hAnsi="Arial" w:cs="Arial"/>
          <w:sz w:val="24"/>
          <w:szCs w:val="24"/>
        </w:rPr>
        <w:t xml:space="preserve"> Yes </w:t>
      </w:r>
    </w:p>
    <w:p w14:paraId="1A225F5F" w14:textId="77777777" w:rsidR="00227185" w:rsidRDefault="0052679E">
      <w:pPr>
        <w:pStyle w:val="ListParagraph"/>
        <w:numPr>
          <w:ilvl w:val="0"/>
          <w:numId w:val="3"/>
        </w:numPr>
        <w:spacing w:after="0"/>
        <w:jc w:val="both"/>
        <w:rPr>
          <w:rFonts w:ascii="Arial" w:hAnsi="Arial" w:cs="Arial"/>
          <w:sz w:val="24"/>
          <w:szCs w:val="24"/>
        </w:rPr>
      </w:pPr>
      <w:r>
        <w:rPr>
          <w:rFonts w:ascii="Segoe UI Symbol" w:hAnsi="Segoe UI Symbol" w:cs="Segoe UI Symbol"/>
          <w:sz w:val="24"/>
          <w:szCs w:val="24"/>
        </w:rPr>
        <w:t>☐</w:t>
      </w:r>
      <w:r>
        <w:rPr>
          <w:rFonts w:ascii="Arial" w:hAnsi="Arial" w:cs="Arial"/>
          <w:sz w:val="24"/>
          <w:szCs w:val="24"/>
        </w:rPr>
        <w:t xml:space="preserve"> No</w:t>
      </w:r>
    </w:p>
    <w:p w14:paraId="1A225F60" w14:textId="77777777" w:rsidR="00227185" w:rsidRDefault="00227185">
      <w:pPr>
        <w:pStyle w:val="ListParagraph"/>
        <w:spacing w:after="0"/>
        <w:jc w:val="both"/>
        <w:rPr>
          <w:rFonts w:ascii="Arial" w:hAnsi="Arial" w:cs="Arial"/>
          <w:sz w:val="24"/>
          <w:szCs w:val="24"/>
        </w:rPr>
      </w:pPr>
    </w:p>
    <w:p w14:paraId="1A225F61" w14:textId="77777777" w:rsidR="00227185" w:rsidRDefault="0052679E">
      <w:pPr>
        <w:pStyle w:val="ListParagraph"/>
        <w:spacing w:after="0"/>
        <w:jc w:val="both"/>
        <w:rPr>
          <w:rFonts w:ascii="Arial" w:hAnsi="Arial" w:cs="Arial"/>
          <w:sz w:val="24"/>
          <w:szCs w:val="24"/>
        </w:rPr>
      </w:pPr>
      <w:r>
        <w:rPr>
          <w:rFonts w:ascii="Arial" w:hAnsi="Arial" w:cs="Arial"/>
          <w:sz w:val="24"/>
          <w:szCs w:val="24"/>
        </w:rPr>
        <w:t>If not, please explain. </w:t>
      </w:r>
    </w:p>
    <w:sdt>
      <w:sdtPr>
        <w:rPr>
          <w:rFonts w:ascii="Arial" w:hAnsi="Arial" w:cs="Arial"/>
          <w:sz w:val="24"/>
          <w:szCs w:val="24"/>
        </w:rPr>
        <w:id w:val="951516944"/>
        <w:showingPlcHdr/>
      </w:sdtPr>
      <w:sdtEndPr/>
      <w:sdtContent>
        <w:p w14:paraId="1A225F62"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63" w14:textId="77777777" w:rsidR="00227185" w:rsidRDefault="0052679E">
      <w:pPr>
        <w:pStyle w:val="ListParagraph"/>
        <w:spacing w:after="0"/>
        <w:jc w:val="both"/>
        <w:rPr>
          <w:rFonts w:ascii="Arial" w:hAnsi="Arial" w:cs="Arial"/>
          <w:sz w:val="24"/>
          <w:szCs w:val="24"/>
        </w:rPr>
      </w:pPr>
      <w:r>
        <w:rPr>
          <w:rFonts w:ascii="Arial" w:hAnsi="Arial" w:cs="Arial"/>
          <w:sz w:val="24"/>
          <w:szCs w:val="24"/>
        </w:rPr>
        <w:t> </w:t>
      </w:r>
    </w:p>
    <w:p w14:paraId="1A225F64" w14:textId="77777777" w:rsidR="00227185" w:rsidRDefault="0052679E">
      <w:pPr>
        <w:pStyle w:val="ListParagraph"/>
        <w:numPr>
          <w:ilvl w:val="0"/>
          <w:numId w:val="8"/>
        </w:numPr>
        <w:spacing w:after="0"/>
        <w:jc w:val="both"/>
        <w:rPr>
          <w:rFonts w:ascii="Arial" w:hAnsi="Arial" w:cs="Arial"/>
          <w:sz w:val="24"/>
          <w:szCs w:val="24"/>
        </w:rPr>
      </w:pPr>
      <w:r>
        <w:rPr>
          <w:rFonts w:ascii="Arial" w:hAnsi="Arial" w:cs="Arial"/>
          <w:sz w:val="24"/>
          <w:szCs w:val="24"/>
        </w:rPr>
        <w:t>If your business does not have a written DEI policy, do you commit to promptly adopting and providing a copy of a Policy, if your business is awarded a contract with LACERA? </w:t>
      </w:r>
    </w:p>
    <w:p w14:paraId="1A225F65" w14:textId="77777777" w:rsidR="00227185" w:rsidRDefault="00227185">
      <w:pPr>
        <w:pStyle w:val="ListParagraph"/>
        <w:spacing w:after="0"/>
        <w:jc w:val="both"/>
        <w:rPr>
          <w:rFonts w:ascii="Arial" w:hAnsi="Arial" w:cs="Arial"/>
          <w:sz w:val="10"/>
          <w:szCs w:val="10"/>
        </w:rPr>
      </w:pPr>
    </w:p>
    <w:p w14:paraId="1A225F66" w14:textId="77777777" w:rsidR="00227185" w:rsidRDefault="0052679E">
      <w:pPr>
        <w:pStyle w:val="ListParagraph"/>
        <w:numPr>
          <w:ilvl w:val="0"/>
          <w:numId w:val="23"/>
        </w:numPr>
        <w:spacing w:after="0"/>
        <w:jc w:val="both"/>
        <w:rPr>
          <w:rFonts w:ascii="Arial" w:hAnsi="Arial" w:cs="Arial"/>
          <w:sz w:val="24"/>
          <w:szCs w:val="24"/>
        </w:rPr>
      </w:pPr>
      <w:r>
        <w:rPr>
          <w:rFonts w:ascii="Segoe UI Symbol" w:hAnsi="Segoe UI Symbol" w:cs="Segoe UI Symbol"/>
          <w:sz w:val="24"/>
          <w:szCs w:val="24"/>
        </w:rPr>
        <w:t>☐</w:t>
      </w:r>
      <w:r>
        <w:rPr>
          <w:rFonts w:ascii="Arial" w:hAnsi="Arial" w:cs="Arial"/>
          <w:sz w:val="24"/>
          <w:szCs w:val="24"/>
        </w:rPr>
        <w:t xml:space="preserve"> Yes </w:t>
      </w:r>
    </w:p>
    <w:p w14:paraId="1A225F67" w14:textId="77777777" w:rsidR="00227185" w:rsidRDefault="0052679E">
      <w:pPr>
        <w:pStyle w:val="ListParagraph"/>
        <w:numPr>
          <w:ilvl w:val="0"/>
          <w:numId w:val="23"/>
        </w:numPr>
        <w:spacing w:after="0"/>
        <w:jc w:val="both"/>
        <w:rPr>
          <w:rFonts w:ascii="Arial" w:hAnsi="Arial" w:cs="Arial"/>
          <w:sz w:val="24"/>
          <w:szCs w:val="24"/>
        </w:rPr>
      </w:pPr>
      <w:r>
        <w:rPr>
          <w:rFonts w:ascii="Segoe UI Symbol" w:hAnsi="Segoe UI Symbol" w:cs="Segoe UI Symbol"/>
          <w:sz w:val="24"/>
          <w:szCs w:val="24"/>
        </w:rPr>
        <w:t>☐</w:t>
      </w:r>
      <w:r>
        <w:rPr>
          <w:rFonts w:ascii="Arial" w:hAnsi="Arial" w:cs="Arial"/>
          <w:sz w:val="24"/>
          <w:szCs w:val="24"/>
        </w:rPr>
        <w:t xml:space="preserve"> No</w:t>
      </w:r>
    </w:p>
    <w:p w14:paraId="1A225F68" w14:textId="77777777" w:rsidR="00227185" w:rsidRDefault="00227185">
      <w:pPr>
        <w:pStyle w:val="ListParagraph"/>
        <w:spacing w:after="0"/>
        <w:jc w:val="both"/>
        <w:rPr>
          <w:rFonts w:ascii="Arial" w:hAnsi="Arial" w:cs="Arial"/>
          <w:sz w:val="24"/>
          <w:szCs w:val="24"/>
        </w:rPr>
      </w:pPr>
    </w:p>
    <w:p w14:paraId="1A225F69" w14:textId="77777777" w:rsidR="00227185" w:rsidRDefault="0052679E">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1A225F6A" w14:textId="77777777" w:rsidR="00227185" w:rsidRDefault="0052679E">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rPr>
        <w:t>Oversight</w:t>
      </w:r>
      <w:r>
        <w:rPr>
          <w:rStyle w:val="eop"/>
          <w:rFonts w:ascii="Arial" w:hAnsi="Arial" w:cs="Arial"/>
        </w:rPr>
        <w:t> </w:t>
      </w:r>
    </w:p>
    <w:p w14:paraId="1A225F6B" w14:textId="77777777" w:rsidR="00227185" w:rsidRDefault="00227185">
      <w:pPr>
        <w:pStyle w:val="paragraph"/>
        <w:spacing w:before="0" w:beforeAutospacing="0" w:after="0" w:afterAutospacing="0"/>
        <w:jc w:val="both"/>
        <w:textAlignment w:val="baseline"/>
        <w:rPr>
          <w:rFonts w:ascii="Arial" w:hAnsi="Arial" w:cs="Arial"/>
        </w:rPr>
      </w:pPr>
    </w:p>
    <w:p w14:paraId="1A225F6C" w14:textId="77777777" w:rsidR="00227185" w:rsidRDefault="0052679E">
      <w:pPr>
        <w:pStyle w:val="ListParagraph"/>
        <w:numPr>
          <w:ilvl w:val="0"/>
          <w:numId w:val="2"/>
        </w:numPr>
        <w:spacing w:after="0"/>
        <w:jc w:val="both"/>
        <w:rPr>
          <w:rFonts w:ascii="Arial" w:hAnsi="Arial" w:cs="Arial"/>
          <w:sz w:val="24"/>
          <w:szCs w:val="24"/>
        </w:rPr>
      </w:pPr>
      <w:r>
        <w:rPr>
          <w:rFonts w:ascii="Arial" w:hAnsi="Arial" w:cs="Arial"/>
          <w:sz w:val="24"/>
          <w:szCs w:val="24"/>
        </w:rPr>
        <w:t>Who is responsible for overseeing the Policy’s implementation? Please provide the name and title. What processes are employed to implement and enforce the business’s Policy? </w:t>
      </w:r>
    </w:p>
    <w:sdt>
      <w:sdtPr>
        <w:rPr>
          <w:rFonts w:ascii="Arial" w:hAnsi="Arial" w:cs="Arial"/>
          <w:sz w:val="24"/>
          <w:szCs w:val="24"/>
        </w:rPr>
        <w:id w:val="1918594606"/>
        <w:showingPlcHdr/>
      </w:sdtPr>
      <w:sdtEndPr/>
      <w:sdtContent>
        <w:p w14:paraId="1A225F6D"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6E" w14:textId="77777777" w:rsidR="00227185" w:rsidRDefault="00227185">
      <w:pPr>
        <w:pStyle w:val="ListParagraph"/>
        <w:spacing w:after="0"/>
        <w:jc w:val="both"/>
        <w:rPr>
          <w:rFonts w:ascii="Arial" w:hAnsi="Arial" w:cs="Arial"/>
          <w:sz w:val="24"/>
          <w:szCs w:val="24"/>
        </w:rPr>
      </w:pPr>
    </w:p>
    <w:p w14:paraId="1A225F6F" w14:textId="77777777" w:rsidR="00227185" w:rsidRDefault="0052679E">
      <w:pPr>
        <w:pStyle w:val="ListParagraph"/>
        <w:numPr>
          <w:ilvl w:val="0"/>
          <w:numId w:val="2"/>
        </w:numPr>
        <w:spacing w:after="0"/>
        <w:jc w:val="both"/>
        <w:rPr>
          <w:rFonts w:ascii="Arial" w:hAnsi="Arial" w:cs="Arial"/>
          <w:sz w:val="24"/>
          <w:szCs w:val="24"/>
        </w:rPr>
      </w:pPr>
      <w:r>
        <w:rPr>
          <w:rFonts w:ascii="Arial" w:hAnsi="Arial" w:cs="Arial"/>
          <w:sz w:val="24"/>
          <w:szCs w:val="24"/>
        </w:rPr>
        <w:t>Who is responsible for overseeing compliance with the Policy? Please provide the name and title. What processes are employed to promote compliance with the Policy? </w:t>
      </w:r>
    </w:p>
    <w:sdt>
      <w:sdtPr>
        <w:rPr>
          <w:rFonts w:ascii="Arial" w:hAnsi="Arial" w:cs="Arial"/>
          <w:sz w:val="24"/>
          <w:szCs w:val="24"/>
        </w:rPr>
        <w:id w:val="1008327762"/>
        <w:showingPlcHdr/>
      </w:sdtPr>
      <w:sdtEndPr/>
      <w:sdtContent>
        <w:p w14:paraId="1A225F70"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71" w14:textId="77777777" w:rsidR="00227185" w:rsidRDefault="00227185">
      <w:pPr>
        <w:pStyle w:val="ListParagraph"/>
        <w:spacing w:after="0"/>
        <w:jc w:val="both"/>
        <w:rPr>
          <w:rFonts w:ascii="Arial" w:hAnsi="Arial" w:cs="Arial"/>
          <w:sz w:val="24"/>
          <w:szCs w:val="24"/>
        </w:rPr>
      </w:pPr>
    </w:p>
    <w:p w14:paraId="1A225F72" w14:textId="77777777" w:rsidR="00227185" w:rsidRDefault="0052679E">
      <w:pPr>
        <w:pStyle w:val="ListParagraph"/>
        <w:numPr>
          <w:ilvl w:val="0"/>
          <w:numId w:val="2"/>
        </w:numPr>
        <w:spacing w:after="0"/>
        <w:jc w:val="both"/>
        <w:rPr>
          <w:rFonts w:ascii="Arial" w:hAnsi="Arial" w:cs="Arial"/>
          <w:sz w:val="24"/>
          <w:szCs w:val="24"/>
        </w:rPr>
      </w:pPr>
      <w:r>
        <w:rPr>
          <w:rFonts w:ascii="Arial" w:hAnsi="Arial" w:cs="Arial"/>
          <w:sz w:val="24"/>
          <w:szCs w:val="24"/>
        </w:rPr>
        <w:t>What oversight, if any, does your business’s board and/or executive team exercise regarding the business’s DEI policy and efforts? </w:t>
      </w:r>
    </w:p>
    <w:sdt>
      <w:sdtPr>
        <w:rPr>
          <w:rFonts w:ascii="Arial" w:hAnsi="Arial" w:cs="Arial"/>
          <w:sz w:val="24"/>
          <w:szCs w:val="24"/>
        </w:rPr>
        <w:id w:val="-1753809826"/>
        <w:showingPlcHdr/>
      </w:sdtPr>
      <w:sdtEndPr/>
      <w:sdtContent>
        <w:p w14:paraId="1A225F73"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74" w14:textId="77777777" w:rsidR="00227185" w:rsidRDefault="00227185">
      <w:pPr>
        <w:pStyle w:val="ListParagraph"/>
        <w:spacing w:after="0"/>
        <w:jc w:val="both"/>
        <w:rPr>
          <w:rFonts w:ascii="Arial" w:hAnsi="Arial" w:cs="Arial"/>
          <w:sz w:val="24"/>
          <w:szCs w:val="24"/>
        </w:rPr>
      </w:pPr>
    </w:p>
    <w:p w14:paraId="1A225F75" w14:textId="77777777" w:rsidR="00227185" w:rsidRDefault="0052679E">
      <w:pPr>
        <w:pStyle w:val="ListParagraph"/>
        <w:numPr>
          <w:ilvl w:val="0"/>
          <w:numId w:val="2"/>
        </w:numPr>
        <w:spacing w:after="0"/>
        <w:jc w:val="both"/>
        <w:rPr>
          <w:rFonts w:ascii="Arial" w:hAnsi="Arial" w:cs="Arial"/>
          <w:sz w:val="24"/>
          <w:szCs w:val="24"/>
        </w:rPr>
      </w:pPr>
      <w:r>
        <w:rPr>
          <w:rFonts w:ascii="Arial" w:hAnsi="Arial" w:cs="Arial"/>
          <w:sz w:val="24"/>
          <w:szCs w:val="24"/>
        </w:rPr>
        <w:lastRenderedPageBreak/>
        <w:t>What data, trends, or analysis does the business’s board or executive committee receive regarding the business’s effectiveness in adhering to DEI policies, objectives, and compliance? </w:t>
      </w:r>
    </w:p>
    <w:sdt>
      <w:sdtPr>
        <w:rPr>
          <w:rFonts w:ascii="Arial" w:hAnsi="Arial" w:cs="Arial"/>
          <w:sz w:val="24"/>
          <w:szCs w:val="24"/>
        </w:rPr>
        <w:id w:val="1302722562"/>
        <w:showingPlcHdr/>
      </w:sdtPr>
      <w:sdtEndPr/>
      <w:sdtContent>
        <w:p w14:paraId="1A225F76"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77" w14:textId="77777777" w:rsidR="00227185" w:rsidRDefault="0052679E">
      <w:pPr>
        <w:pStyle w:val="ListParagraph"/>
        <w:spacing w:after="0"/>
        <w:jc w:val="both"/>
        <w:rPr>
          <w:rFonts w:ascii="Arial" w:hAnsi="Arial" w:cs="Arial"/>
          <w:sz w:val="24"/>
          <w:szCs w:val="24"/>
        </w:rPr>
      </w:pPr>
      <w:r>
        <w:rPr>
          <w:rFonts w:ascii="Arial" w:hAnsi="Arial" w:cs="Arial"/>
          <w:sz w:val="24"/>
          <w:szCs w:val="24"/>
        </w:rPr>
        <w:t> </w:t>
      </w:r>
    </w:p>
    <w:p w14:paraId="1A225F78" w14:textId="77777777" w:rsidR="00227185" w:rsidRDefault="0052679E">
      <w:pPr>
        <w:pStyle w:val="ListParagraph"/>
        <w:numPr>
          <w:ilvl w:val="0"/>
          <w:numId w:val="2"/>
        </w:numPr>
        <w:spacing w:after="0"/>
        <w:jc w:val="both"/>
        <w:rPr>
          <w:rFonts w:ascii="Arial" w:hAnsi="Arial" w:cs="Arial"/>
          <w:sz w:val="24"/>
          <w:szCs w:val="24"/>
        </w:rPr>
      </w:pPr>
      <w:r>
        <w:rPr>
          <w:rFonts w:ascii="Arial" w:hAnsi="Arial" w:cs="Arial"/>
          <w:sz w:val="24"/>
          <w:szCs w:val="24"/>
        </w:rPr>
        <w:t>Under what circumstances would an allegation of non-compliance with the Policy prompt notification and/or consideration by the business’s board or executive committee? </w:t>
      </w:r>
    </w:p>
    <w:sdt>
      <w:sdtPr>
        <w:rPr>
          <w:rFonts w:ascii="Arial" w:hAnsi="Arial" w:cs="Arial"/>
          <w:sz w:val="24"/>
          <w:szCs w:val="24"/>
        </w:rPr>
        <w:id w:val="-1935891933"/>
        <w:showingPlcHdr/>
      </w:sdtPr>
      <w:sdtEndPr/>
      <w:sdtContent>
        <w:p w14:paraId="1A225F79"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7A" w14:textId="77777777" w:rsidR="00227185" w:rsidRDefault="0052679E">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1A225F7B" w14:textId="77777777" w:rsidR="00227185" w:rsidRDefault="0052679E">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rPr>
        <w:t>Track Record</w:t>
      </w:r>
      <w:r>
        <w:rPr>
          <w:rStyle w:val="eop"/>
          <w:rFonts w:ascii="Arial" w:hAnsi="Arial" w:cs="Arial"/>
        </w:rPr>
        <w:t> </w:t>
      </w:r>
    </w:p>
    <w:p w14:paraId="1A225F7C" w14:textId="77777777" w:rsidR="00227185" w:rsidRDefault="00227185">
      <w:pPr>
        <w:pStyle w:val="paragraph"/>
        <w:spacing w:before="0" w:beforeAutospacing="0" w:after="0" w:afterAutospacing="0"/>
        <w:jc w:val="both"/>
        <w:textAlignment w:val="baseline"/>
        <w:rPr>
          <w:rFonts w:ascii="Arial" w:hAnsi="Arial" w:cs="Arial"/>
        </w:rPr>
      </w:pPr>
    </w:p>
    <w:p w14:paraId="1A225F7D" w14:textId="77777777" w:rsidR="00227185" w:rsidRDefault="0052679E">
      <w:pPr>
        <w:pStyle w:val="ListParagraph"/>
        <w:numPr>
          <w:ilvl w:val="0"/>
          <w:numId w:val="9"/>
        </w:numPr>
        <w:spacing w:after="0"/>
        <w:jc w:val="both"/>
        <w:rPr>
          <w:rFonts w:ascii="Arial" w:hAnsi="Arial" w:cs="Arial"/>
          <w:sz w:val="24"/>
          <w:szCs w:val="24"/>
        </w:rPr>
      </w:pPr>
      <w:r>
        <w:rPr>
          <w:rFonts w:ascii="Arial" w:hAnsi="Arial" w:cs="Arial"/>
          <w:sz w:val="24"/>
          <w:szCs w:val="24"/>
        </w:rPr>
        <w:t xml:space="preserve">Has your business been subject to any judicial, regulatory, or other legal findings, formal action, or claims related to equal employment opportunity, workplace discrimination, or sexual harassment during the past twelve years? </w:t>
      </w:r>
    </w:p>
    <w:p w14:paraId="1A225F7E" w14:textId="77777777" w:rsidR="00227185" w:rsidRDefault="00227185">
      <w:pPr>
        <w:pStyle w:val="ListParagraph"/>
        <w:spacing w:after="0"/>
        <w:jc w:val="both"/>
        <w:rPr>
          <w:rFonts w:ascii="Arial" w:hAnsi="Arial" w:cs="Arial"/>
          <w:sz w:val="10"/>
          <w:szCs w:val="10"/>
        </w:rPr>
      </w:pPr>
    </w:p>
    <w:p w14:paraId="1A225F7F" w14:textId="77777777" w:rsidR="00227185" w:rsidRDefault="0052679E">
      <w:pPr>
        <w:pStyle w:val="ListParagraph"/>
        <w:numPr>
          <w:ilvl w:val="0"/>
          <w:numId w:val="11"/>
        </w:numPr>
        <w:spacing w:after="0"/>
        <w:jc w:val="both"/>
        <w:rPr>
          <w:rFonts w:ascii="Segoe UI Symbol" w:hAnsi="Segoe UI Symbol" w:cs="Segoe UI Symbol"/>
          <w:sz w:val="24"/>
          <w:szCs w:val="24"/>
        </w:rPr>
      </w:pPr>
      <w:r>
        <w:rPr>
          <w:rFonts w:ascii="Segoe UI Symbol" w:hAnsi="Segoe UI Symbol" w:cs="Segoe UI Symbol"/>
          <w:sz w:val="24"/>
          <w:szCs w:val="24"/>
        </w:rPr>
        <w:t>☐</w:t>
      </w:r>
      <w:r>
        <w:rPr>
          <w:rFonts w:ascii="Segoe UI Symbol" w:hAnsi="Segoe UI Symbol" w:cs="Segoe UI Symbol"/>
          <w:sz w:val="24"/>
          <w:szCs w:val="24"/>
        </w:rPr>
        <w:t xml:space="preserve"> Yes </w:t>
      </w:r>
    </w:p>
    <w:p w14:paraId="1A225F80" w14:textId="77777777" w:rsidR="00227185" w:rsidRDefault="0052679E">
      <w:pPr>
        <w:pStyle w:val="ListParagraph"/>
        <w:numPr>
          <w:ilvl w:val="0"/>
          <w:numId w:val="11"/>
        </w:numPr>
        <w:spacing w:after="0"/>
        <w:jc w:val="both"/>
        <w:rPr>
          <w:rFonts w:ascii="Segoe UI Symbol" w:hAnsi="Segoe UI Symbol" w:cs="Segoe UI Symbol"/>
          <w:sz w:val="24"/>
          <w:szCs w:val="24"/>
        </w:rPr>
      </w:pPr>
      <w:r>
        <w:rPr>
          <w:rFonts w:ascii="Segoe UI Symbol" w:hAnsi="Segoe UI Symbol" w:cs="Segoe UI Symbol"/>
          <w:sz w:val="24"/>
          <w:szCs w:val="24"/>
        </w:rPr>
        <w:t>☐</w:t>
      </w:r>
      <w:r>
        <w:rPr>
          <w:rFonts w:ascii="Segoe UI Symbol" w:hAnsi="Segoe UI Symbol" w:cs="Segoe UI Symbol"/>
          <w:sz w:val="24"/>
          <w:szCs w:val="24"/>
        </w:rPr>
        <w:t xml:space="preserve"> No</w:t>
      </w:r>
    </w:p>
    <w:p w14:paraId="1A225F81" w14:textId="77777777" w:rsidR="00227185" w:rsidRDefault="00227185">
      <w:pPr>
        <w:pStyle w:val="ListParagraph"/>
        <w:spacing w:after="0"/>
        <w:jc w:val="both"/>
        <w:rPr>
          <w:rFonts w:ascii="Arial" w:hAnsi="Arial" w:cs="Arial"/>
          <w:sz w:val="24"/>
          <w:szCs w:val="24"/>
        </w:rPr>
      </w:pPr>
    </w:p>
    <w:p w14:paraId="1A225F82" w14:textId="77777777" w:rsidR="00227185" w:rsidRDefault="0052679E">
      <w:pPr>
        <w:pStyle w:val="ListParagraph"/>
        <w:spacing w:after="0"/>
        <w:jc w:val="both"/>
        <w:rPr>
          <w:rFonts w:ascii="Arial" w:hAnsi="Arial" w:cs="Arial"/>
          <w:sz w:val="24"/>
          <w:szCs w:val="24"/>
        </w:rPr>
      </w:pPr>
      <w:r>
        <w:rPr>
          <w:rFonts w:ascii="Arial" w:hAnsi="Arial" w:cs="Arial"/>
          <w:sz w:val="24"/>
          <w:szCs w:val="24"/>
        </w:rPr>
        <w:t>Please describe. </w:t>
      </w:r>
    </w:p>
    <w:sdt>
      <w:sdtPr>
        <w:rPr>
          <w:rFonts w:ascii="Arial" w:hAnsi="Arial" w:cs="Arial"/>
          <w:sz w:val="24"/>
          <w:szCs w:val="24"/>
        </w:rPr>
        <w:id w:val="1121658598"/>
        <w:showingPlcHdr/>
      </w:sdtPr>
      <w:sdtEndPr/>
      <w:sdtContent>
        <w:p w14:paraId="1A225F83"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84" w14:textId="77777777" w:rsidR="00227185" w:rsidRDefault="00227185">
      <w:pPr>
        <w:pStyle w:val="ListParagraph"/>
        <w:spacing w:after="0"/>
        <w:jc w:val="both"/>
        <w:rPr>
          <w:rFonts w:ascii="Arial" w:hAnsi="Arial" w:cs="Arial"/>
          <w:sz w:val="24"/>
          <w:szCs w:val="24"/>
        </w:rPr>
      </w:pPr>
    </w:p>
    <w:p w14:paraId="1A225F85" w14:textId="77777777" w:rsidR="00227185" w:rsidRDefault="0052679E">
      <w:pPr>
        <w:pStyle w:val="ListParagraph"/>
        <w:numPr>
          <w:ilvl w:val="0"/>
          <w:numId w:val="9"/>
        </w:numPr>
        <w:spacing w:after="0"/>
        <w:jc w:val="both"/>
        <w:rPr>
          <w:rFonts w:ascii="Arial" w:hAnsi="Arial" w:cs="Arial"/>
          <w:sz w:val="24"/>
          <w:szCs w:val="24"/>
        </w:rPr>
      </w:pPr>
      <w:r>
        <w:rPr>
          <w:rFonts w:ascii="Arial" w:hAnsi="Arial" w:cs="Arial"/>
          <w:sz w:val="24"/>
          <w:szCs w:val="24"/>
        </w:rPr>
        <w:t>Please identify the number of confidential settlements and/or non-disclosure agreements related to workplace discrimination and/or sexual harassment entered into by your business during the past twelve years. Please describe the nature of each settlement within the terms of the confidential settlement. </w:t>
      </w:r>
    </w:p>
    <w:sdt>
      <w:sdtPr>
        <w:rPr>
          <w:rFonts w:ascii="Arial" w:hAnsi="Arial" w:cs="Arial"/>
          <w:sz w:val="24"/>
          <w:szCs w:val="24"/>
        </w:rPr>
        <w:id w:val="619196176"/>
        <w:showingPlcHdr/>
      </w:sdtPr>
      <w:sdtEndPr/>
      <w:sdtContent>
        <w:p w14:paraId="1A225F86"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87" w14:textId="77777777" w:rsidR="00227185" w:rsidRDefault="0052679E">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1A225F88" w14:textId="77777777" w:rsidR="00227185" w:rsidRDefault="0052679E">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rPr>
        <w:t>Objectives and Compliance Strategies</w:t>
      </w:r>
      <w:r>
        <w:rPr>
          <w:rStyle w:val="eop"/>
          <w:rFonts w:ascii="Arial" w:hAnsi="Arial" w:cs="Arial"/>
        </w:rPr>
        <w:t> </w:t>
      </w:r>
    </w:p>
    <w:p w14:paraId="1A225F89" w14:textId="77777777" w:rsidR="00227185" w:rsidRDefault="00227185">
      <w:pPr>
        <w:pStyle w:val="paragraph"/>
        <w:spacing w:before="0" w:beforeAutospacing="0" w:after="0" w:afterAutospacing="0"/>
        <w:jc w:val="both"/>
        <w:textAlignment w:val="baseline"/>
        <w:rPr>
          <w:rFonts w:ascii="Arial" w:hAnsi="Arial" w:cs="Arial"/>
        </w:rPr>
      </w:pPr>
    </w:p>
    <w:p w14:paraId="1A225F8A" w14:textId="77777777" w:rsidR="00227185" w:rsidRDefault="0052679E">
      <w:pPr>
        <w:pStyle w:val="ListParagraph"/>
        <w:numPr>
          <w:ilvl w:val="0"/>
          <w:numId w:val="5"/>
        </w:numPr>
        <w:spacing w:after="0"/>
        <w:jc w:val="both"/>
        <w:rPr>
          <w:rFonts w:ascii="Arial" w:hAnsi="Arial" w:cs="Arial"/>
          <w:sz w:val="24"/>
          <w:szCs w:val="24"/>
        </w:rPr>
      </w:pPr>
      <w:r>
        <w:rPr>
          <w:rFonts w:ascii="Arial" w:hAnsi="Arial" w:cs="Arial"/>
          <w:sz w:val="24"/>
          <w:szCs w:val="24"/>
        </w:rPr>
        <w:t xml:space="preserve">Does your business integrate DEI into executives’ performance reviews and/or incentive pay objectives? </w:t>
      </w:r>
    </w:p>
    <w:p w14:paraId="1A225F8B" w14:textId="77777777" w:rsidR="00227185" w:rsidRDefault="00227185">
      <w:pPr>
        <w:pStyle w:val="ListParagraph"/>
        <w:spacing w:after="0"/>
        <w:jc w:val="both"/>
        <w:rPr>
          <w:rFonts w:ascii="Arial" w:hAnsi="Arial" w:cs="Arial"/>
          <w:sz w:val="10"/>
          <w:szCs w:val="10"/>
        </w:rPr>
      </w:pPr>
    </w:p>
    <w:p w14:paraId="1A225F8C" w14:textId="77777777" w:rsidR="00227185" w:rsidRDefault="0052679E">
      <w:pPr>
        <w:pStyle w:val="ListParagraph"/>
        <w:numPr>
          <w:ilvl w:val="0"/>
          <w:numId w:val="16"/>
        </w:numPr>
        <w:spacing w:after="0"/>
        <w:jc w:val="both"/>
        <w:rPr>
          <w:rFonts w:ascii="Segoe UI Symbol" w:hAnsi="Segoe UI Symbol" w:cs="Segoe UI Symbol"/>
          <w:sz w:val="24"/>
          <w:szCs w:val="24"/>
        </w:rPr>
      </w:pPr>
      <w:r>
        <w:rPr>
          <w:rFonts w:ascii="Segoe UI Symbol" w:hAnsi="Segoe UI Symbol" w:cs="Segoe UI Symbol"/>
          <w:sz w:val="24"/>
          <w:szCs w:val="24"/>
        </w:rPr>
        <w:t>☐</w:t>
      </w:r>
      <w:r>
        <w:rPr>
          <w:rFonts w:ascii="Segoe UI Symbol" w:hAnsi="Segoe UI Symbol" w:cs="Segoe UI Symbol"/>
          <w:sz w:val="24"/>
          <w:szCs w:val="24"/>
        </w:rPr>
        <w:t xml:space="preserve"> Yes </w:t>
      </w:r>
    </w:p>
    <w:p w14:paraId="1A225F8D" w14:textId="77777777" w:rsidR="00227185" w:rsidRDefault="0052679E">
      <w:pPr>
        <w:pStyle w:val="ListParagraph"/>
        <w:numPr>
          <w:ilvl w:val="0"/>
          <w:numId w:val="16"/>
        </w:numPr>
        <w:spacing w:after="0"/>
        <w:jc w:val="both"/>
        <w:rPr>
          <w:rFonts w:ascii="Segoe UI Symbol" w:hAnsi="Segoe UI Symbol" w:cs="Segoe UI Symbol"/>
          <w:sz w:val="24"/>
          <w:szCs w:val="24"/>
        </w:rPr>
      </w:pPr>
      <w:r>
        <w:rPr>
          <w:rFonts w:ascii="Segoe UI Symbol" w:hAnsi="Segoe UI Symbol" w:cs="Segoe UI Symbol"/>
          <w:sz w:val="24"/>
          <w:szCs w:val="24"/>
        </w:rPr>
        <w:t>☐</w:t>
      </w:r>
      <w:r>
        <w:rPr>
          <w:rFonts w:ascii="Segoe UI Symbol" w:hAnsi="Segoe UI Symbol" w:cs="Segoe UI Symbol"/>
          <w:sz w:val="24"/>
          <w:szCs w:val="24"/>
        </w:rPr>
        <w:t xml:space="preserve"> No</w:t>
      </w:r>
    </w:p>
    <w:p w14:paraId="1A225F8E" w14:textId="77777777" w:rsidR="00227185" w:rsidRDefault="00227185">
      <w:pPr>
        <w:pStyle w:val="ListParagraph"/>
        <w:spacing w:after="0"/>
        <w:jc w:val="both"/>
        <w:rPr>
          <w:rFonts w:ascii="Arial" w:hAnsi="Arial" w:cs="Arial"/>
          <w:sz w:val="24"/>
          <w:szCs w:val="24"/>
        </w:rPr>
      </w:pPr>
    </w:p>
    <w:p w14:paraId="1A225F8F" w14:textId="77777777" w:rsidR="00227185" w:rsidRDefault="0052679E">
      <w:pPr>
        <w:pStyle w:val="ListParagraph"/>
        <w:spacing w:after="0"/>
        <w:jc w:val="both"/>
        <w:rPr>
          <w:rFonts w:ascii="Arial" w:hAnsi="Arial" w:cs="Arial"/>
          <w:sz w:val="24"/>
          <w:szCs w:val="24"/>
        </w:rPr>
      </w:pPr>
      <w:r>
        <w:rPr>
          <w:rFonts w:ascii="Arial" w:hAnsi="Arial" w:cs="Arial"/>
          <w:sz w:val="24"/>
          <w:szCs w:val="24"/>
        </w:rPr>
        <w:t>Please describe. </w:t>
      </w:r>
    </w:p>
    <w:sdt>
      <w:sdtPr>
        <w:rPr>
          <w:rFonts w:ascii="Arial" w:hAnsi="Arial" w:cs="Arial"/>
          <w:sz w:val="24"/>
          <w:szCs w:val="24"/>
        </w:rPr>
        <w:id w:val="-105583621"/>
        <w:showingPlcHdr/>
      </w:sdtPr>
      <w:sdtEndPr/>
      <w:sdtContent>
        <w:p w14:paraId="1A225F90"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91" w14:textId="77777777" w:rsidR="00227185" w:rsidRDefault="00227185">
      <w:pPr>
        <w:pStyle w:val="ListParagraph"/>
        <w:spacing w:after="0"/>
        <w:jc w:val="both"/>
        <w:rPr>
          <w:rFonts w:ascii="Arial" w:hAnsi="Arial" w:cs="Arial"/>
          <w:sz w:val="24"/>
          <w:szCs w:val="24"/>
        </w:rPr>
      </w:pPr>
    </w:p>
    <w:p w14:paraId="1A225F92" w14:textId="77777777" w:rsidR="00227185" w:rsidRDefault="0052679E">
      <w:pPr>
        <w:pStyle w:val="ListParagraph"/>
        <w:numPr>
          <w:ilvl w:val="0"/>
          <w:numId w:val="5"/>
        </w:numPr>
        <w:spacing w:after="0"/>
        <w:jc w:val="both"/>
        <w:rPr>
          <w:rFonts w:ascii="Arial" w:hAnsi="Arial" w:cs="Arial"/>
          <w:sz w:val="24"/>
          <w:szCs w:val="24"/>
        </w:rPr>
      </w:pPr>
      <w:r>
        <w:rPr>
          <w:rFonts w:ascii="Arial" w:hAnsi="Arial" w:cs="Arial"/>
          <w:sz w:val="24"/>
          <w:szCs w:val="24"/>
        </w:rPr>
        <w:t xml:space="preserve">Does your business conduct pay disparity analyses to discern any disparities by gender, race, ethnicity, or other attributes of diversity? </w:t>
      </w:r>
    </w:p>
    <w:p w14:paraId="1A225F93" w14:textId="77777777" w:rsidR="00227185" w:rsidRDefault="00227185">
      <w:pPr>
        <w:pStyle w:val="ListParagraph"/>
        <w:spacing w:after="0"/>
        <w:jc w:val="both"/>
        <w:rPr>
          <w:rFonts w:ascii="Arial" w:hAnsi="Arial" w:cs="Arial"/>
          <w:sz w:val="10"/>
          <w:szCs w:val="10"/>
        </w:rPr>
      </w:pPr>
    </w:p>
    <w:p w14:paraId="1A225F94" w14:textId="77777777" w:rsidR="00227185" w:rsidRDefault="0052679E">
      <w:pPr>
        <w:pStyle w:val="ListParagraph"/>
        <w:numPr>
          <w:ilvl w:val="0"/>
          <w:numId w:val="6"/>
        </w:numPr>
        <w:spacing w:after="0"/>
        <w:jc w:val="both"/>
        <w:rPr>
          <w:rFonts w:ascii="Segoe UI Symbol" w:hAnsi="Segoe UI Symbol" w:cs="Segoe UI Symbol"/>
          <w:sz w:val="24"/>
          <w:szCs w:val="24"/>
        </w:rPr>
      </w:pPr>
      <w:r>
        <w:rPr>
          <w:rFonts w:ascii="Segoe UI Symbol" w:hAnsi="Segoe UI Symbol" w:cs="Segoe UI Symbol"/>
          <w:sz w:val="24"/>
          <w:szCs w:val="24"/>
        </w:rPr>
        <w:lastRenderedPageBreak/>
        <w:t>☐</w:t>
      </w:r>
      <w:r>
        <w:rPr>
          <w:rFonts w:ascii="Segoe UI Symbol" w:hAnsi="Segoe UI Symbol" w:cs="Segoe UI Symbol"/>
          <w:sz w:val="24"/>
          <w:szCs w:val="24"/>
        </w:rPr>
        <w:t xml:space="preserve"> Yes </w:t>
      </w:r>
    </w:p>
    <w:p w14:paraId="1A225F95" w14:textId="77777777" w:rsidR="00227185" w:rsidRDefault="0052679E">
      <w:pPr>
        <w:pStyle w:val="ListParagraph"/>
        <w:numPr>
          <w:ilvl w:val="0"/>
          <w:numId w:val="6"/>
        </w:numPr>
        <w:spacing w:after="0"/>
        <w:jc w:val="both"/>
        <w:rPr>
          <w:rFonts w:ascii="Segoe UI Symbol" w:hAnsi="Segoe UI Symbol" w:cs="Segoe UI Symbol"/>
          <w:sz w:val="24"/>
          <w:szCs w:val="24"/>
        </w:rPr>
      </w:pPr>
      <w:r>
        <w:rPr>
          <w:rFonts w:ascii="Segoe UI Symbol" w:hAnsi="Segoe UI Symbol" w:cs="Segoe UI Symbol"/>
          <w:sz w:val="24"/>
          <w:szCs w:val="24"/>
        </w:rPr>
        <w:t>☐</w:t>
      </w:r>
      <w:r>
        <w:rPr>
          <w:rFonts w:ascii="Segoe UI Symbol" w:hAnsi="Segoe UI Symbol" w:cs="Segoe UI Symbol"/>
          <w:sz w:val="24"/>
          <w:szCs w:val="24"/>
        </w:rPr>
        <w:t xml:space="preserve"> No</w:t>
      </w:r>
    </w:p>
    <w:p w14:paraId="1A225F96" w14:textId="77777777" w:rsidR="00227185" w:rsidRDefault="00227185">
      <w:pPr>
        <w:pStyle w:val="ListParagraph"/>
        <w:spacing w:after="0"/>
        <w:jc w:val="both"/>
        <w:rPr>
          <w:rFonts w:ascii="Arial" w:hAnsi="Arial" w:cs="Arial"/>
          <w:sz w:val="24"/>
          <w:szCs w:val="24"/>
        </w:rPr>
      </w:pPr>
    </w:p>
    <w:p w14:paraId="1A225F97" w14:textId="77777777" w:rsidR="00227185" w:rsidRDefault="0052679E">
      <w:pPr>
        <w:pStyle w:val="ListParagraph"/>
        <w:spacing w:after="0"/>
        <w:jc w:val="both"/>
        <w:rPr>
          <w:rFonts w:ascii="Arial" w:hAnsi="Arial" w:cs="Arial"/>
          <w:sz w:val="24"/>
          <w:szCs w:val="24"/>
        </w:rPr>
      </w:pPr>
      <w:r>
        <w:rPr>
          <w:rFonts w:ascii="Arial" w:hAnsi="Arial" w:cs="Arial"/>
          <w:sz w:val="24"/>
          <w:szCs w:val="24"/>
        </w:rPr>
        <w:t>Please describe or explain why not. </w:t>
      </w:r>
    </w:p>
    <w:sdt>
      <w:sdtPr>
        <w:rPr>
          <w:rFonts w:ascii="Arial" w:hAnsi="Arial" w:cs="Arial"/>
          <w:sz w:val="24"/>
          <w:szCs w:val="24"/>
        </w:rPr>
        <w:id w:val="1937625064"/>
        <w:showingPlcHdr/>
      </w:sdtPr>
      <w:sdtEndPr/>
      <w:sdtContent>
        <w:p w14:paraId="1A225F98"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99" w14:textId="77777777" w:rsidR="00227185" w:rsidRDefault="0052679E">
      <w:pPr>
        <w:pStyle w:val="ListParagraph"/>
        <w:spacing w:after="0"/>
        <w:jc w:val="both"/>
        <w:rPr>
          <w:rFonts w:ascii="Arial" w:hAnsi="Arial" w:cs="Arial"/>
          <w:sz w:val="24"/>
          <w:szCs w:val="24"/>
        </w:rPr>
      </w:pPr>
      <w:r>
        <w:rPr>
          <w:rFonts w:ascii="Arial" w:hAnsi="Arial" w:cs="Arial"/>
          <w:sz w:val="24"/>
          <w:szCs w:val="24"/>
        </w:rPr>
        <w:t> </w:t>
      </w:r>
    </w:p>
    <w:p w14:paraId="1A225F9A" w14:textId="77777777" w:rsidR="00227185" w:rsidRDefault="0052679E">
      <w:pPr>
        <w:pStyle w:val="ListParagraph"/>
        <w:numPr>
          <w:ilvl w:val="0"/>
          <w:numId w:val="5"/>
        </w:numPr>
        <w:spacing w:after="0"/>
        <w:jc w:val="both"/>
        <w:rPr>
          <w:rFonts w:ascii="Arial" w:hAnsi="Arial" w:cs="Arial"/>
          <w:sz w:val="24"/>
          <w:szCs w:val="24"/>
        </w:rPr>
      </w:pPr>
      <w:r>
        <w:rPr>
          <w:rFonts w:ascii="Arial" w:hAnsi="Arial" w:cs="Arial"/>
          <w:sz w:val="24"/>
          <w:szCs w:val="24"/>
        </w:rPr>
        <w:t>Does your business have a clawback or recoupment policy in place by which workplace misconduct, such as sexual harassment, may trigger the recoupment of incentive pay, awards, bonuses, or other compensation? </w:t>
      </w:r>
    </w:p>
    <w:p w14:paraId="1A225F9B" w14:textId="77777777" w:rsidR="00227185" w:rsidRDefault="00227185">
      <w:pPr>
        <w:pStyle w:val="ListParagraph"/>
        <w:spacing w:after="0"/>
        <w:jc w:val="both"/>
        <w:rPr>
          <w:rFonts w:ascii="Arial" w:hAnsi="Arial" w:cs="Arial"/>
          <w:sz w:val="10"/>
          <w:szCs w:val="10"/>
        </w:rPr>
      </w:pPr>
    </w:p>
    <w:p w14:paraId="1A225F9C" w14:textId="77777777" w:rsidR="00227185" w:rsidRDefault="0052679E">
      <w:pPr>
        <w:pStyle w:val="ListParagraph"/>
        <w:numPr>
          <w:ilvl w:val="0"/>
          <w:numId w:val="7"/>
        </w:numPr>
        <w:spacing w:after="0"/>
        <w:jc w:val="both"/>
        <w:rPr>
          <w:rFonts w:ascii="Segoe UI Symbol" w:hAnsi="Segoe UI Symbol" w:cs="Segoe UI Symbol"/>
          <w:sz w:val="24"/>
          <w:szCs w:val="24"/>
        </w:rPr>
      </w:pPr>
      <w:r>
        <w:rPr>
          <w:rFonts w:ascii="Segoe UI Symbol" w:hAnsi="Segoe UI Symbol" w:cs="Segoe UI Symbol"/>
          <w:sz w:val="24"/>
          <w:szCs w:val="24"/>
        </w:rPr>
        <w:t>☐</w:t>
      </w:r>
      <w:r>
        <w:rPr>
          <w:rFonts w:ascii="Segoe UI Symbol" w:hAnsi="Segoe UI Symbol" w:cs="Segoe UI Symbol"/>
          <w:sz w:val="24"/>
          <w:szCs w:val="24"/>
        </w:rPr>
        <w:t xml:space="preserve"> Yes </w:t>
      </w:r>
    </w:p>
    <w:p w14:paraId="1A225F9D" w14:textId="77777777" w:rsidR="00227185" w:rsidRDefault="0052679E">
      <w:pPr>
        <w:pStyle w:val="ListParagraph"/>
        <w:numPr>
          <w:ilvl w:val="0"/>
          <w:numId w:val="7"/>
        </w:numPr>
        <w:spacing w:after="0"/>
        <w:jc w:val="both"/>
        <w:rPr>
          <w:rFonts w:ascii="Segoe UI Symbol" w:hAnsi="Segoe UI Symbol" w:cs="Segoe UI Symbol"/>
          <w:sz w:val="24"/>
          <w:szCs w:val="24"/>
        </w:rPr>
      </w:pPr>
      <w:r>
        <w:rPr>
          <w:rFonts w:ascii="Segoe UI Symbol" w:hAnsi="Segoe UI Symbol" w:cs="Segoe UI Symbol"/>
          <w:sz w:val="24"/>
          <w:szCs w:val="24"/>
        </w:rPr>
        <w:t>☐</w:t>
      </w:r>
      <w:r>
        <w:rPr>
          <w:rFonts w:ascii="Segoe UI Symbol" w:hAnsi="Segoe UI Symbol" w:cs="Segoe UI Symbol"/>
          <w:sz w:val="24"/>
          <w:szCs w:val="24"/>
        </w:rPr>
        <w:t xml:space="preserve"> No</w:t>
      </w:r>
    </w:p>
    <w:p w14:paraId="1A225F9E" w14:textId="77777777" w:rsidR="00227185" w:rsidRDefault="0052679E">
      <w:pPr>
        <w:pStyle w:val="ListParagraph"/>
        <w:spacing w:after="0"/>
        <w:jc w:val="both"/>
        <w:rPr>
          <w:rFonts w:ascii="Arial" w:hAnsi="Arial" w:cs="Arial"/>
          <w:sz w:val="24"/>
          <w:szCs w:val="24"/>
        </w:rPr>
      </w:pPr>
      <w:r>
        <w:rPr>
          <w:rFonts w:ascii="Arial" w:hAnsi="Arial" w:cs="Arial"/>
          <w:sz w:val="24"/>
          <w:szCs w:val="24"/>
        </w:rPr>
        <w:t> </w:t>
      </w:r>
    </w:p>
    <w:p w14:paraId="1A225F9F" w14:textId="77777777" w:rsidR="00227185" w:rsidRDefault="0052679E">
      <w:pPr>
        <w:pStyle w:val="ListParagraph"/>
        <w:numPr>
          <w:ilvl w:val="0"/>
          <w:numId w:val="5"/>
        </w:numPr>
        <w:spacing w:after="0"/>
        <w:jc w:val="both"/>
        <w:rPr>
          <w:rFonts w:ascii="Arial" w:hAnsi="Arial" w:cs="Arial"/>
          <w:sz w:val="24"/>
          <w:szCs w:val="24"/>
        </w:rPr>
      </w:pPr>
      <w:r>
        <w:rPr>
          <w:rFonts w:ascii="Arial" w:hAnsi="Arial" w:cs="Arial"/>
          <w:sz w:val="24"/>
          <w:szCs w:val="24"/>
        </w:rPr>
        <w:t xml:space="preserve">Does your business provide paid family leave provisions? </w:t>
      </w:r>
    </w:p>
    <w:p w14:paraId="1A225FA0" w14:textId="77777777" w:rsidR="00227185" w:rsidRDefault="00227185">
      <w:pPr>
        <w:pStyle w:val="ListParagraph"/>
        <w:spacing w:after="0"/>
        <w:jc w:val="both"/>
        <w:rPr>
          <w:rFonts w:ascii="Arial" w:hAnsi="Arial" w:cs="Arial"/>
          <w:sz w:val="10"/>
          <w:szCs w:val="10"/>
        </w:rPr>
      </w:pPr>
    </w:p>
    <w:p w14:paraId="1A225FA1" w14:textId="77777777" w:rsidR="00227185" w:rsidRDefault="0052679E">
      <w:pPr>
        <w:pStyle w:val="ListParagraph"/>
        <w:numPr>
          <w:ilvl w:val="0"/>
          <w:numId w:val="25"/>
        </w:numPr>
        <w:spacing w:after="0"/>
        <w:jc w:val="both"/>
        <w:rPr>
          <w:rFonts w:ascii="Segoe UI Symbol" w:hAnsi="Segoe UI Symbol" w:cs="Segoe UI Symbol"/>
          <w:sz w:val="24"/>
          <w:szCs w:val="24"/>
        </w:rPr>
      </w:pPr>
      <w:r>
        <w:rPr>
          <w:rFonts w:ascii="Segoe UI Symbol" w:hAnsi="Segoe UI Symbol" w:cs="Segoe UI Symbol"/>
          <w:sz w:val="24"/>
          <w:szCs w:val="24"/>
        </w:rPr>
        <w:t>☐</w:t>
      </w:r>
      <w:r>
        <w:rPr>
          <w:rFonts w:ascii="Segoe UI Symbol" w:hAnsi="Segoe UI Symbol" w:cs="Segoe UI Symbol"/>
          <w:sz w:val="24"/>
          <w:szCs w:val="24"/>
        </w:rPr>
        <w:t xml:space="preserve"> Yes </w:t>
      </w:r>
    </w:p>
    <w:p w14:paraId="1A225FA2" w14:textId="77777777" w:rsidR="00227185" w:rsidRDefault="0052679E">
      <w:pPr>
        <w:pStyle w:val="ListParagraph"/>
        <w:numPr>
          <w:ilvl w:val="0"/>
          <w:numId w:val="25"/>
        </w:numPr>
        <w:spacing w:after="0"/>
        <w:jc w:val="both"/>
        <w:rPr>
          <w:rFonts w:ascii="Segoe UI Symbol" w:hAnsi="Segoe UI Symbol" w:cs="Segoe UI Symbol"/>
          <w:sz w:val="24"/>
          <w:szCs w:val="24"/>
        </w:rPr>
      </w:pPr>
      <w:r>
        <w:rPr>
          <w:rFonts w:ascii="Segoe UI Symbol" w:hAnsi="Segoe UI Symbol" w:cs="Segoe UI Symbol"/>
          <w:sz w:val="24"/>
          <w:szCs w:val="24"/>
        </w:rPr>
        <w:t>☐</w:t>
      </w:r>
      <w:r>
        <w:rPr>
          <w:rFonts w:ascii="Segoe UI Symbol" w:hAnsi="Segoe UI Symbol" w:cs="Segoe UI Symbol"/>
          <w:sz w:val="24"/>
          <w:szCs w:val="24"/>
        </w:rPr>
        <w:t xml:space="preserve"> No</w:t>
      </w:r>
    </w:p>
    <w:p w14:paraId="1A225FA3" w14:textId="77777777" w:rsidR="00227185" w:rsidRDefault="00227185">
      <w:pPr>
        <w:pStyle w:val="ListParagraph"/>
        <w:spacing w:after="0"/>
        <w:jc w:val="both"/>
        <w:rPr>
          <w:rFonts w:ascii="Arial" w:hAnsi="Arial" w:cs="Arial"/>
          <w:sz w:val="24"/>
          <w:szCs w:val="24"/>
        </w:rPr>
      </w:pPr>
    </w:p>
    <w:p w14:paraId="1A225FA4" w14:textId="77777777" w:rsidR="00227185" w:rsidRDefault="0052679E">
      <w:pPr>
        <w:pStyle w:val="ListParagraph"/>
        <w:spacing w:after="0"/>
        <w:jc w:val="both"/>
        <w:rPr>
          <w:rFonts w:ascii="Arial" w:hAnsi="Arial" w:cs="Arial"/>
          <w:sz w:val="24"/>
          <w:szCs w:val="24"/>
        </w:rPr>
      </w:pPr>
      <w:r>
        <w:rPr>
          <w:rFonts w:ascii="Arial" w:hAnsi="Arial" w:cs="Arial"/>
          <w:sz w:val="24"/>
          <w:szCs w:val="24"/>
        </w:rPr>
        <w:t>If yes, please describe. </w:t>
      </w:r>
    </w:p>
    <w:sdt>
      <w:sdtPr>
        <w:rPr>
          <w:rFonts w:ascii="Arial" w:hAnsi="Arial" w:cs="Arial"/>
          <w:sz w:val="24"/>
          <w:szCs w:val="24"/>
        </w:rPr>
        <w:id w:val="1758867459"/>
        <w:showingPlcHdr/>
      </w:sdtPr>
      <w:sdtEndPr/>
      <w:sdtContent>
        <w:p w14:paraId="1A225FA5"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A6" w14:textId="77777777" w:rsidR="00227185" w:rsidRDefault="0052679E">
      <w:pPr>
        <w:pStyle w:val="ListParagraph"/>
        <w:spacing w:after="0"/>
        <w:jc w:val="both"/>
        <w:rPr>
          <w:rFonts w:ascii="Arial" w:hAnsi="Arial" w:cs="Arial"/>
          <w:sz w:val="24"/>
          <w:szCs w:val="24"/>
        </w:rPr>
      </w:pPr>
      <w:r>
        <w:rPr>
          <w:rFonts w:ascii="Arial" w:hAnsi="Arial" w:cs="Arial"/>
          <w:sz w:val="24"/>
          <w:szCs w:val="24"/>
        </w:rPr>
        <w:t> </w:t>
      </w:r>
    </w:p>
    <w:p w14:paraId="1A225FA7" w14:textId="77777777" w:rsidR="00227185" w:rsidRDefault="0052679E">
      <w:pPr>
        <w:pStyle w:val="ListParagraph"/>
        <w:numPr>
          <w:ilvl w:val="0"/>
          <w:numId w:val="5"/>
        </w:numPr>
        <w:spacing w:after="0"/>
        <w:jc w:val="both"/>
        <w:rPr>
          <w:rFonts w:ascii="Arial" w:hAnsi="Arial" w:cs="Arial"/>
          <w:sz w:val="24"/>
          <w:szCs w:val="24"/>
        </w:rPr>
      </w:pPr>
      <w:r>
        <w:rPr>
          <w:rFonts w:ascii="Arial" w:hAnsi="Arial" w:cs="Arial"/>
          <w:sz w:val="24"/>
          <w:szCs w:val="24"/>
        </w:rPr>
        <w:t>Please explain any other incentives or risk mitigation strategies your business employs to promote compliance with your DEI policies. </w:t>
      </w:r>
    </w:p>
    <w:sdt>
      <w:sdtPr>
        <w:rPr>
          <w:rFonts w:ascii="Arial" w:hAnsi="Arial" w:cs="Arial"/>
          <w:sz w:val="24"/>
          <w:szCs w:val="24"/>
        </w:rPr>
        <w:id w:val="607012275"/>
        <w:showingPlcHdr/>
      </w:sdtPr>
      <w:sdtEndPr/>
      <w:sdtContent>
        <w:p w14:paraId="1A225FA8"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A9" w14:textId="77777777" w:rsidR="00227185" w:rsidRDefault="0052679E">
      <w:pPr>
        <w:pStyle w:val="ListParagraph"/>
        <w:spacing w:after="0"/>
        <w:jc w:val="both"/>
        <w:rPr>
          <w:rFonts w:ascii="Arial" w:hAnsi="Arial" w:cs="Arial"/>
          <w:sz w:val="24"/>
          <w:szCs w:val="24"/>
        </w:rPr>
      </w:pPr>
      <w:r>
        <w:rPr>
          <w:rFonts w:ascii="Arial" w:hAnsi="Arial" w:cs="Arial"/>
          <w:sz w:val="24"/>
          <w:szCs w:val="24"/>
        </w:rPr>
        <w:t> </w:t>
      </w:r>
    </w:p>
    <w:p w14:paraId="1A225FAA" w14:textId="77777777" w:rsidR="00227185" w:rsidRDefault="0052679E">
      <w:pPr>
        <w:pStyle w:val="ListParagraph"/>
        <w:numPr>
          <w:ilvl w:val="0"/>
          <w:numId w:val="5"/>
        </w:numPr>
        <w:spacing w:after="0"/>
        <w:jc w:val="both"/>
        <w:rPr>
          <w:rFonts w:ascii="Arial" w:hAnsi="Arial" w:cs="Arial"/>
          <w:sz w:val="24"/>
          <w:szCs w:val="24"/>
        </w:rPr>
      </w:pPr>
      <w:r>
        <w:rPr>
          <w:rFonts w:ascii="Arial" w:hAnsi="Arial" w:cs="Arial"/>
          <w:sz w:val="24"/>
          <w:szCs w:val="24"/>
        </w:rPr>
        <w:t>How does your business promote an accessible workplace for employees with disabilities?</w:t>
      </w:r>
    </w:p>
    <w:p w14:paraId="1A225FAB" w14:textId="77777777" w:rsidR="00227185" w:rsidRDefault="0052679E">
      <w:pPr>
        <w:pStyle w:val="ListParagraph"/>
        <w:spacing w:after="0"/>
        <w:jc w:val="both"/>
        <w:rPr>
          <w:rFonts w:ascii="Arial" w:hAnsi="Arial" w:cs="Arial"/>
          <w:sz w:val="24"/>
          <w:szCs w:val="24"/>
        </w:rPr>
      </w:pPr>
      <w:sdt>
        <w:sdtPr>
          <w:rPr>
            <w:rFonts w:ascii="Arial" w:hAnsi="Arial" w:cs="Arial"/>
            <w:sz w:val="24"/>
            <w:szCs w:val="24"/>
          </w:rPr>
          <w:id w:val="-703708284"/>
          <w:showingPlcHdr/>
        </w:sdtPr>
        <w:sdtEndPr/>
        <w:sdtContent>
          <w:r>
            <w:rPr>
              <w:rStyle w:val="PlaceholderText1"/>
            </w:rPr>
            <w:t>Click or tap here to enter text.</w:t>
          </w:r>
        </w:sdtContent>
      </w:sdt>
      <w:r>
        <w:rPr>
          <w:rFonts w:ascii="Arial" w:hAnsi="Arial" w:cs="Arial"/>
          <w:sz w:val="24"/>
          <w:szCs w:val="24"/>
        </w:rPr>
        <w:t> </w:t>
      </w:r>
    </w:p>
    <w:p w14:paraId="1A225FAC" w14:textId="77777777" w:rsidR="00227185" w:rsidRDefault="0052679E">
      <w:pPr>
        <w:pStyle w:val="ListParagraph"/>
        <w:spacing w:after="0"/>
        <w:jc w:val="both"/>
        <w:rPr>
          <w:rFonts w:ascii="Arial" w:hAnsi="Arial" w:cs="Arial"/>
          <w:sz w:val="24"/>
          <w:szCs w:val="24"/>
        </w:rPr>
      </w:pPr>
      <w:r>
        <w:rPr>
          <w:rFonts w:ascii="Arial" w:hAnsi="Arial" w:cs="Arial"/>
          <w:sz w:val="24"/>
          <w:szCs w:val="24"/>
        </w:rPr>
        <w:t> </w:t>
      </w:r>
    </w:p>
    <w:p w14:paraId="1A225FAD" w14:textId="77777777" w:rsidR="00227185" w:rsidRDefault="0052679E">
      <w:pPr>
        <w:pStyle w:val="ListParagraph"/>
        <w:numPr>
          <w:ilvl w:val="0"/>
          <w:numId w:val="5"/>
        </w:numPr>
        <w:spacing w:after="0"/>
        <w:jc w:val="both"/>
        <w:rPr>
          <w:rFonts w:ascii="Arial" w:hAnsi="Arial" w:cs="Arial"/>
          <w:sz w:val="24"/>
          <w:szCs w:val="24"/>
        </w:rPr>
      </w:pPr>
      <w:r>
        <w:rPr>
          <w:rFonts w:ascii="Arial" w:hAnsi="Arial" w:cs="Arial"/>
          <w:sz w:val="24"/>
          <w:szCs w:val="24"/>
        </w:rPr>
        <w:t>Please describe any DEI objectives or goals your business has. </w:t>
      </w:r>
    </w:p>
    <w:sdt>
      <w:sdtPr>
        <w:rPr>
          <w:rFonts w:ascii="Arial" w:hAnsi="Arial" w:cs="Arial"/>
          <w:sz w:val="24"/>
          <w:szCs w:val="24"/>
        </w:rPr>
        <w:id w:val="-1750272781"/>
        <w:showingPlcHdr/>
      </w:sdtPr>
      <w:sdtEndPr/>
      <w:sdtContent>
        <w:p w14:paraId="1A225FAE"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AF" w14:textId="77777777" w:rsidR="00227185" w:rsidRDefault="0052679E">
      <w:pPr>
        <w:pStyle w:val="ListParagraph"/>
        <w:spacing w:after="0"/>
        <w:jc w:val="both"/>
        <w:rPr>
          <w:rFonts w:ascii="Arial" w:hAnsi="Arial" w:cs="Arial"/>
          <w:sz w:val="24"/>
          <w:szCs w:val="24"/>
        </w:rPr>
      </w:pPr>
      <w:r>
        <w:rPr>
          <w:rFonts w:ascii="Arial" w:hAnsi="Arial" w:cs="Arial"/>
          <w:sz w:val="24"/>
          <w:szCs w:val="24"/>
        </w:rPr>
        <w:t> </w:t>
      </w:r>
    </w:p>
    <w:p w14:paraId="1A225FB0" w14:textId="77777777" w:rsidR="00227185" w:rsidRDefault="0052679E">
      <w:pPr>
        <w:pStyle w:val="ListParagraph"/>
        <w:numPr>
          <w:ilvl w:val="0"/>
          <w:numId w:val="5"/>
        </w:numPr>
        <w:spacing w:after="0"/>
        <w:jc w:val="both"/>
        <w:rPr>
          <w:rFonts w:ascii="Arial" w:hAnsi="Arial" w:cs="Arial"/>
          <w:sz w:val="24"/>
          <w:szCs w:val="24"/>
        </w:rPr>
      </w:pPr>
      <w:r>
        <w:rPr>
          <w:rFonts w:ascii="Arial" w:hAnsi="Arial" w:cs="Arial"/>
          <w:sz w:val="24"/>
          <w:szCs w:val="24"/>
        </w:rPr>
        <w:t>Describe any affiliations or leadership positions related to DEI in the services industry with which your business is involved. </w:t>
      </w:r>
    </w:p>
    <w:sdt>
      <w:sdtPr>
        <w:rPr>
          <w:rFonts w:ascii="Arial" w:hAnsi="Arial" w:cs="Arial"/>
          <w:sz w:val="24"/>
          <w:szCs w:val="24"/>
        </w:rPr>
        <w:id w:val="-1124470252"/>
        <w:showingPlcHdr/>
      </w:sdtPr>
      <w:sdtEndPr/>
      <w:sdtContent>
        <w:p w14:paraId="1A225FB1" w14:textId="77777777" w:rsidR="00227185" w:rsidRDefault="0052679E">
          <w:pPr>
            <w:pStyle w:val="ListParagraph"/>
            <w:spacing w:after="0"/>
            <w:jc w:val="both"/>
            <w:rPr>
              <w:rFonts w:ascii="Arial" w:hAnsi="Arial" w:cs="Arial"/>
              <w:sz w:val="24"/>
              <w:szCs w:val="24"/>
            </w:rPr>
          </w:pPr>
          <w:r>
            <w:rPr>
              <w:rStyle w:val="PlaceholderText1"/>
            </w:rPr>
            <w:t>Click or tap here to enter text.</w:t>
          </w:r>
        </w:p>
      </w:sdtContent>
    </w:sdt>
    <w:p w14:paraId="1A225FB2" w14:textId="77777777" w:rsidR="00227185" w:rsidRDefault="0052679E">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1A225FB3" w14:textId="77777777" w:rsidR="00227185" w:rsidRDefault="0052679E">
      <w:pPr>
        <w:pStyle w:val="paragraph"/>
        <w:spacing w:before="0" w:beforeAutospacing="0" w:after="0" w:afterAutospacing="0"/>
        <w:jc w:val="both"/>
        <w:textAlignment w:val="baseline"/>
        <w:rPr>
          <w:rStyle w:val="eop"/>
          <w:rFonts w:ascii="Arial" w:hAnsi="Arial" w:cs="Arial"/>
          <w:b/>
          <w:bCs/>
          <w:u w:val="single"/>
        </w:rPr>
      </w:pPr>
      <w:r>
        <w:rPr>
          <w:rStyle w:val="eop"/>
          <w:rFonts w:ascii="Arial" w:hAnsi="Arial" w:cs="Arial"/>
          <w:b/>
          <w:bCs/>
          <w:u w:val="single"/>
        </w:rPr>
        <w:t>SECTION III</w:t>
      </w:r>
    </w:p>
    <w:p w14:paraId="1A225FB4" w14:textId="77777777" w:rsidR="00227185" w:rsidRDefault="00227185">
      <w:pPr>
        <w:pStyle w:val="paragraph"/>
        <w:spacing w:before="0" w:beforeAutospacing="0" w:after="0" w:afterAutospacing="0"/>
        <w:jc w:val="both"/>
        <w:textAlignment w:val="baseline"/>
        <w:rPr>
          <w:rFonts w:ascii="Arial" w:hAnsi="Arial" w:cs="Arial"/>
          <w:b/>
          <w:bCs/>
          <w:u w:val="single"/>
        </w:rPr>
      </w:pPr>
    </w:p>
    <w:p w14:paraId="1A225FB5" w14:textId="77777777" w:rsidR="00227185" w:rsidRDefault="0052679E">
      <w:pPr>
        <w:pStyle w:val="paragraph"/>
        <w:spacing w:before="0" w:beforeAutospacing="0" w:after="0" w:afterAutospacing="0"/>
        <w:jc w:val="both"/>
        <w:textAlignment w:val="baseline"/>
        <w:rPr>
          <w:rFonts w:ascii="Arial" w:hAnsi="Arial" w:cs="Arial"/>
        </w:rPr>
      </w:pPr>
      <w:r>
        <w:rPr>
          <w:rStyle w:val="normaltextrun"/>
          <w:rFonts w:ascii="Arial" w:hAnsi="Arial" w:cs="Arial"/>
          <w:b/>
          <w:bCs/>
        </w:rPr>
        <w:t>DEI DEMOGRAPHICS AND ATTRIBUTES</w:t>
      </w:r>
    </w:p>
    <w:p w14:paraId="1A225FB6" w14:textId="77777777" w:rsidR="00227185" w:rsidRDefault="0052679E">
      <w:pPr>
        <w:pStyle w:val="paragraph"/>
        <w:spacing w:before="0" w:beforeAutospacing="0" w:after="0" w:afterAutospacing="0"/>
        <w:jc w:val="both"/>
        <w:textAlignment w:val="baseline"/>
        <w:rPr>
          <w:rFonts w:ascii="Arial" w:hAnsi="Arial" w:cs="Arial"/>
          <w:sz w:val="12"/>
          <w:szCs w:val="12"/>
        </w:rPr>
      </w:pPr>
      <w:r>
        <w:rPr>
          <w:rStyle w:val="eop"/>
          <w:rFonts w:ascii="Arial" w:hAnsi="Arial" w:cs="Arial"/>
          <w:sz w:val="18"/>
          <w:szCs w:val="18"/>
        </w:rPr>
        <w:t> </w:t>
      </w:r>
    </w:p>
    <w:p w14:paraId="1A225FB7" w14:textId="77777777" w:rsidR="00227185" w:rsidRDefault="0052679E">
      <w:pPr>
        <w:pStyle w:val="ListParagraph"/>
        <w:numPr>
          <w:ilvl w:val="0"/>
          <w:numId w:val="10"/>
        </w:numPr>
        <w:spacing w:after="0"/>
        <w:jc w:val="both"/>
        <w:rPr>
          <w:rFonts w:ascii="Arial" w:hAnsi="Arial" w:cs="Arial"/>
          <w:sz w:val="24"/>
          <w:szCs w:val="24"/>
        </w:rPr>
      </w:pPr>
      <w:r>
        <w:rPr>
          <w:rFonts w:ascii="Arial" w:hAnsi="Arial" w:cs="Arial"/>
          <w:sz w:val="24"/>
          <w:szCs w:val="24"/>
        </w:rPr>
        <w:t>LACERA seeks to understand the track record of vendors in accessing and retaining talent inclusive of diverse backgrounds. </w:t>
      </w:r>
    </w:p>
    <w:p w14:paraId="1A225FB8" w14:textId="77777777" w:rsidR="00227185" w:rsidRDefault="0052679E">
      <w:pPr>
        <w:pStyle w:val="paragraph"/>
        <w:spacing w:before="0" w:beforeAutospacing="0" w:after="0" w:afterAutospacing="0"/>
        <w:ind w:left="720"/>
        <w:jc w:val="both"/>
        <w:textAlignment w:val="baseline"/>
        <w:rPr>
          <w:rFonts w:ascii="Arial" w:hAnsi="Arial" w:cs="Arial"/>
        </w:rPr>
      </w:pPr>
      <w:r>
        <w:rPr>
          <w:rStyle w:val="eop"/>
          <w:rFonts w:ascii="Arial" w:hAnsi="Arial" w:cs="Arial"/>
        </w:rPr>
        <w:lastRenderedPageBreak/>
        <w:t> </w:t>
      </w:r>
    </w:p>
    <w:p w14:paraId="1A225FB9" w14:textId="77777777" w:rsidR="00227185" w:rsidRDefault="0052679E">
      <w:pPr>
        <w:ind w:left="720"/>
        <w:jc w:val="both"/>
        <w:rPr>
          <w:rFonts w:ascii="Arial" w:hAnsi="Arial" w:cs="Arial"/>
          <w:sz w:val="24"/>
          <w:szCs w:val="24"/>
        </w:rPr>
      </w:pPr>
      <w:r>
        <w:rPr>
          <w:rFonts w:ascii="Arial" w:hAnsi="Arial" w:cs="Arial"/>
          <w:sz w:val="24"/>
          <w:szCs w:val="24"/>
        </w:rPr>
        <w:t xml:space="preserve">On a </w:t>
      </w:r>
      <w:r>
        <w:rPr>
          <w:rFonts w:ascii="Arial" w:hAnsi="Arial" w:cs="Arial"/>
          <w:b/>
          <w:bCs/>
          <w:sz w:val="24"/>
          <w:szCs w:val="24"/>
        </w:rPr>
        <w:t>voluntary, self-identified</w:t>
      </w:r>
      <w:r>
        <w:rPr>
          <w:rFonts w:ascii="Arial" w:hAnsi="Arial" w:cs="Arial"/>
          <w:sz w:val="24"/>
          <w:szCs w:val="24"/>
        </w:rPr>
        <w:t xml:space="preserve"> basis, we invite all businesses to provide the demographics and diversity attributes of their leadership (such as boards or executive committees) and employees, consistent with applicable laws, regulations, and privacy considerations in the markets in which they operate. </w:t>
      </w:r>
    </w:p>
    <w:p w14:paraId="1A225FBA" w14:textId="77777777" w:rsidR="00227185" w:rsidRDefault="0052679E">
      <w:pPr>
        <w:ind w:left="720"/>
        <w:jc w:val="both"/>
        <w:rPr>
          <w:rFonts w:ascii="Arial" w:hAnsi="Arial" w:cs="Arial"/>
          <w:sz w:val="24"/>
          <w:szCs w:val="24"/>
        </w:rPr>
      </w:pPr>
      <w:r>
        <w:rPr>
          <w:rFonts w:ascii="Arial" w:hAnsi="Arial" w:cs="Arial"/>
          <w:sz w:val="24"/>
          <w:szCs w:val="24"/>
        </w:rPr>
        <w:t> </w:t>
      </w:r>
    </w:p>
    <w:p w14:paraId="1A225FBB" w14:textId="77777777" w:rsidR="00227185" w:rsidRDefault="0052679E">
      <w:pPr>
        <w:ind w:left="720"/>
        <w:rPr>
          <w:rFonts w:ascii="Arial" w:hAnsi="Arial" w:cs="Arial"/>
          <w:sz w:val="24"/>
          <w:szCs w:val="24"/>
        </w:rPr>
      </w:pPr>
      <w:r>
        <w:rPr>
          <w:rFonts w:ascii="Arial" w:hAnsi="Arial" w:cs="Arial"/>
          <w:sz w:val="24"/>
          <w:szCs w:val="24"/>
        </w:rPr>
        <w:t>Please complete the attached DEI Demographic worksheet by entering the number of employees for each category (not the percentage of employees). Blank cells will be interpreted as having a value of zero. </w:t>
      </w:r>
    </w:p>
    <w:p w14:paraId="1A225FBC" w14:textId="77777777" w:rsidR="00227185" w:rsidRDefault="0052679E">
      <w:pPr>
        <w:pStyle w:val="paragraph"/>
        <w:spacing w:before="0" w:beforeAutospacing="0" w:after="0" w:afterAutospacing="0"/>
        <w:ind w:left="720"/>
        <w:jc w:val="both"/>
        <w:textAlignment w:val="baseline"/>
        <w:rPr>
          <w:rFonts w:ascii="Arial" w:hAnsi="Arial" w:cs="Arial"/>
        </w:rPr>
      </w:pPr>
      <w:r>
        <w:rPr>
          <w:rStyle w:val="eop"/>
          <w:rFonts w:ascii="Arial" w:hAnsi="Arial" w:cs="Arial"/>
        </w:rPr>
        <w:t> </w:t>
      </w:r>
    </w:p>
    <w:p w14:paraId="1A225FBD" w14:textId="77777777" w:rsidR="00227185" w:rsidRDefault="0052679E">
      <w:pPr>
        <w:pStyle w:val="paragraph"/>
        <w:spacing w:before="0" w:beforeAutospacing="0" w:after="0" w:afterAutospacing="0"/>
        <w:ind w:left="720"/>
        <w:jc w:val="both"/>
        <w:textAlignment w:val="baseline"/>
        <w:rPr>
          <w:rStyle w:val="normaltextrun"/>
          <w:rFonts w:ascii="Arial" w:hAnsi="Arial" w:cs="Arial"/>
        </w:rPr>
      </w:pPr>
      <w:r>
        <w:rPr>
          <w:rStyle w:val="normaltextrun"/>
          <w:rFonts w:ascii="Arial" w:hAnsi="Arial" w:cs="Arial"/>
        </w:rPr>
        <w:t>Job Categories:</w:t>
      </w:r>
    </w:p>
    <w:p w14:paraId="1A225FBE" w14:textId="77777777" w:rsidR="00227185" w:rsidRDefault="0052679E">
      <w:pPr>
        <w:pStyle w:val="paragraph"/>
        <w:spacing w:before="0" w:beforeAutospacing="0" w:after="0" w:afterAutospacing="0"/>
        <w:ind w:left="720"/>
        <w:jc w:val="both"/>
        <w:textAlignment w:val="baseline"/>
        <w:rPr>
          <w:rFonts w:ascii="Arial" w:hAnsi="Arial" w:cs="Arial"/>
          <w:sz w:val="10"/>
          <w:szCs w:val="10"/>
        </w:rPr>
      </w:pPr>
      <w:r>
        <w:rPr>
          <w:rStyle w:val="eop"/>
          <w:rFonts w:ascii="Arial" w:hAnsi="Arial" w:cs="Arial"/>
          <w:sz w:val="10"/>
          <w:szCs w:val="10"/>
        </w:rPr>
        <w:t> </w:t>
      </w:r>
    </w:p>
    <w:p w14:paraId="1A225FBF" w14:textId="77777777" w:rsidR="00227185" w:rsidRDefault="0052679E">
      <w:pPr>
        <w:pStyle w:val="ListParagraph"/>
        <w:numPr>
          <w:ilvl w:val="0"/>
          <w:numId w:val="29"/>
        </w:numPr>
        <w:spacing w:after="0"/>
        <w:jc w:val="both"/>
        <w:rPr>
          <w:rFonts w:ascii="Arial" w:hAnsi="Arial" w:cs="Arial"/>
          <w:sz w:val="24"/>
          <w:szCs w:val="24"/>
        </w:rPr>
      </w:pPr>
      <w:r>
        <w:rPr>
          <w:rFonts w:ascii="Arial" w:hAnsi="Arial" w:cs="Arial"/>
          <w:sz w:val="24"/>
          <w:szCs w:val="24"/>
        </w:rPr>
        <w:t>Board of directors, and CEO, CFO &amp; COO: This row includes all members of the business/organization's governing board (or executive committee), as well as CEO, CFO, COO, or equivalent positions. </w:t>
      </w:r>
    </w:p>
    <w:p w14:paraId="1A225FC0" w14:textId="77777777" w:rsidR="00227185" w:rsidRDefault="0052679E">
      <w:pPr>
        <w:pStyle w:val="ListParagraph"/>
        <w:numPr>
          <w:ilvl w:val="0"/>
          <w:numId w:val="29"/>
        </w:numPr>
        <w:spacing w:after="0"/>
        <w:jc w:val="both"/>
        <w:rPr>
          <w:rFonts w:ascii="Arial" w:hAnsi="Arial" w:cs="Arial"/>
          <w:sz w:val="24"/>
          <w:szCs w:val="24"/>
        </w:rPr>
      </w:pPr>
      <w:r>
        <w:rPr>
          <w:rFonts w:ascii="Arial" w:hAnsi="Arial" w:cs="Arial"/>
          <w:sz w:val="24"/>
          <w:szCs w:val="24"/>
        </w:rPr>
        <w:t>Managers: All professionals who have a role in decision-making that affects all areas of business operations. </w:t>
      </w:r>
    </w:p>
    <w:p w14:paraId="1A225FC1" w14:textId="77777777" w:rsidR="00227185" w:rsidRDefault="0052679E">
      <w:pPr>
        <w:pStyle w:val="ListParagraph"/>
        <w:numPr>
          <w:ilvl w:val="0"/>
          <w:numId w:val="29"/>
        </w:numPr>
        <w:spacing w:after="0"/>
        <w:jc w:val="both"/>
        <w:rPr>
          <w:rFonts w:ascii="Arial" w:hAnsi="Arial" w:cs="Arial"/>
          <w:sz w:val="24"/>
          <w:szCs w:val="24"/>
        </w:rPr>
      </w:pPr>
      <w:r>
        <w:rPr>
          <w:rFonts w:ascii="Arial" w:hAnsi="Arial" w:cs="Arial"/>
          <w:sz w:val="24"/>
          <w:szCs w:val="24"/>
        </w:rPr>
        <w:t>Supervisors: All professionals who have a role to work alongside employees to ensure that they perform tasks that align with the goals managers set. </w:t>
      </w:r>
    </w:p>
    <w:p w14:paraId="1A225FC2" w14:textId="77777777" w:rsidR="00227185" w:rsidRDefault="0052679E">
      <w:pPr>
        <w:pStyle w:val="ListParagraph"/>
        <w:numPr>
          <w:ilvl w:val="0"/>
          <w:numId w:val="29"/>
        </w:numPr>
        <w:spacing w:after="0"/>
        <w:jc w:val="both"/>
        <w:rPr>
          <w:rFonts w:ascii="Arial" w:hAnsi="Arial" w:cs="Arial"/>
          <w:sz w:val="24"/>
          <w:szCs w:val="24"/>
        </w:rPr>
      </w:pPr>
      <w:r>
        <w:rPr>
          <w:rFonts w:ascii="Arial" w:hAnsi="Arial" w:cs="Arial"/>
          <w:sz w:val="24"/>
          <w:szCs w:val="24"/>
        </w:rPr>
        <w:t>Support Staff: All professionals who have a role in supporting the business functions, such as marketing, client service, operations, accounting, IT, and legal. </w:t>
      </w:r>
    </w:p>
    <w:p w14:paraId="1A225FC3" w14:textId="77777777" w:rsidR="00227185" w:rsidRDefault="0052679E">
      <w:pPr>
        <w:pStyle w:val="ListParagraph"/>
        <w:numPr>
          <w:ilvl w:val="0"/>
          <w:numId w:val="29"/>
        </w:numPr>
        <w:spacing w:after="0"/>
        <w:jc w:val="both"/>
        <w:rPr>
          <w:rFonts w:ascii="Arial" w:hAnsi="Arial" w:cs="Arial"/>
          <w:sz w:val="24"/>
          <w:szCs w:val="24"/>
        </w:rPr>
      </w:pPr>
      <w:r>
        <w:rPr>
          <w:rFonts w:ascii="Arial" w:hAnsi="Arial" w:cs="Arial"/>
          <w:sz w:val="24"/>
          <w:szCs w:val="24"/>
        </w:rPr>
        <w:t>If an employee is both, a member of the board of directors or occupies the position of CEO, CFO, or COO, as well as serves as a member of the staff, the individual may be counted in both rows. </w:t>
      </w:r>
    </w:p>
    <w:p w14:paraId="1A225FC4" w14:textId="77777777" w:rsidR="00227185" w:rsidRDefault="0052679E">
      <w:pPr>
        <w:pStyle w:val="paragraph"/>
        <w:spacing w:before="0" w:beforeAutospacing="0" w:after="0" w:afterAutospacing="0"/>
        <w:ind w:left="720"/>
        <w:textAlignment w:val="baseline"/>
      </w:pPr>
      <w:r>
        <w:rPr>
          <w:rStyle w:val="eop"/>
        </w:rPr>
        <w:t> </w:t>
      </w:r>
    </w:p>
    <w:p w14:paraId="1A225FC5" w14:textId="77777777" w:rsidR="00227185" w:rsidRDefault="0052679E">
      <w:pPr>
        <w:pStyle w:val="paragraph"/>
        <w:spacing w:before="0" w:beforeAutospacing="0" w:after="0" w:afterAutospacing="0"/>
        <w:ind w:left="720"/>
        <w:jc w:val="both"/>
        <w:textAlignment w:val="baseline"/>
        <w:rPr>
          <w:rStyle w:val="normaltextrun"/>
          <w:rFonts w:ascii="Arial" w:hAnsi="Arial" w:cs="Arial"/>
        </w:rPr>
      </w:pPr>
      <w:r>
        <w:rPr>
          <w:rStyle w:val="normaltextrun"/>
          <w:rFonts w:ascii="Arial" w:hAnsi="Arial" w:cs="Arial"/>
        </w:rPr>
        <w:t xml:space="preserve">The categories have the same definitions as the diversity categories used by the United States Equal Employment Commission (EEOC) in its Employer Report EEO-1. </w:t>
      </w:r>
    </w:p>
    <w:p w14:paraId="1A225FC6" w14:textId="77777777" w:rsidR="00227185" w:rsidRDefault="00227185">
      <w:pPr>
        <w:pStyle w:val="paragraph"/>
        <w:spacing w:before="0" w:beforeAutospacing="0" w:after="0" w:afterAutospacing="0"/>
        <w:ind w:left="720"/>
        <w:jc w:val="both"/>
        <w:textAlignment w:val="baseline"/>
        <w:rPr>
          <w:rStyle w:val="normaltextrun"/>
          <w:rFonts w:ascii="Arial" w:hAnsi="Arial" w:cs="Arial"/>
        </w:rPr>
      </w:pPr>
    </w:p>
    <w:p w14:paraId="1A225FC7" w14:textId="77777777" w:rsidR="00227185" w:rsidRDefault="0052679E">
      <w:pPr>
        <w:pStyle w:val="ListParagraph"/>
        <w:numPr>
          <w:ilvl w:val="0"/>
          <w:numId w:val="10"/>
        </w:numPr>
        <w:spacing w:after="0"/>
        <w:jc w:val="both"/>
        <w:rPr>
          <w:rFonts w:ascii="Arial" w:hAnsi="Arial" w:cs="Arial"/>
          <w:sz w:val="24"/>
          <w:szCs w:val="24"/>
        </w:rPr>
      </w:pPr>
      <w:r>
        <w:rPr>
          <w:rFonts w:ascii="Arial" w:hAnsi="Arial" w:cs="Arial"/>
          <w:sz w:val="24"/>
          <w:szCs w:val="24"/>
        </w:rPr>
        <w:t>Is your business willing to provide the business’s workforce composition in a similar format on a periodic basis, if awarded a contract with LACERA?</w:t>
      </w:r>
    </w:p>
    <w:p w14:paraId="1A225FC8" w14:textId="77777777" w:rsidR="00227185" w:rsidRDefault="00227185">
      <w:pPr>
        <w:pStyle w:val="ListParagraph"/>
        <w:spacing w:after="0"/>
        <w:jc w:val="both"/>
        <w:rPr>
          <w:rFonts w:ascii="Arial" w:hAnsi="Arial" w:cs="Arial"/>
          <w:sz w:val="10"/>
          <w:szCs w:val="10"/>
        </w:rPr>
      </w:pPr>
    </w:p>
    <w:p w14:paraId="1A225FC9" w14:textId="77777777" w:rsidR="00227185" w:rsidRDefault="0052679E">
      <w:pPr>
        <w:pStyle w:val="ListParagraph"/>
        <w:numPr>
          <w:ilvl w:val="0"/>
          <w:numId w:val="1"/>
        </w:numPr>
        <w:spacing w:after="0"/>
        <w:jc w:val="both"/>
        <w:rPr>
          <w:rFonts w:ascii="Segoe UI Symbol" w:hAnsi="Segoe UI Symbol" w:cs="Segoe UI Symbol"/>
          <w:sz w:val="24"/>
          <w:szCs w:val="24"/>
        </w:rPr>
      </w:pPr>
      <w:r>
        <w:rPr>
          <w:rFonts w:ascii="Segoe UI Symbol" w:hAnsi="Segoe UI Symbol" w:cs="Segoe UI Symbol"/>
          <w:sz w:val="24"/>
          <w:szCs w:val="24"/>
        </w:rPr>
        <w:t>☐</w:t>
      </w:r>
      <w:r>
        <w:rPr>
          <w:rFonts w:ascii="Segoe UI Symbol" w:hAnsi="Segoe UI Symbol" w:cs="Segoe UI Symbol"/>
          <w:sz w:val="24"/>
          <w:szCs w:val="24"/>
        </w:rPr>
        <w:t xml:space="preserve"> Yes </w:t>
      </w:r>
    </w:p>
    <w:p w14:paraId="1A225FCA" w14:textId="77777777" w:rsidR="00227185" w:rsidRDefault="0052679E">
      <w:pPr>
        <w:pStyle w:val="ListParagraph"/>
        <w:numPr>
          <w:ilvl w:val="0"/>
          <w:numId w:val="1"/>
        </w:numPr>
        <w:spacing w:after="0"/>
        <w:jc w:val="both"/>
        <w:rPr>
          <w:rFonts w:ascii="Segoe UI Symbol" w:hAnsi="Segoe UI Symbol" w:cs="Segoe UI Symbol"/>
          <w:sz w:val="24"/>
          <w:szCs w:val="24"/>
        </w:rPr>
      </w:pPr>
      <w:r>
        <w:rPr>
          <w:rFonts w:ascii="Segoe UI Symbol" w:hAnsi="Segoe UI Symbol" w:cs="Segoe UI Symbol"/>
          <w:sz w:val="24"/>
          <w:szCs w:val="24"/>
        </w:rPr>
        <w:t>☐</w:t>
      </w:r>
      <w:r>
        <w:rPr>
          <w:rFonts w:ascii="Segoe UI Symbol" w:hAnsi="Segoe UI Symbol" w:cs="Segoe UI Symbol"/>
          <w:sz w:val="24"/>
          <w:szCs w:val="24"/>
        </w:rPr>
        <w:t xml:space="preserve"> No</w:t>
      </w:r>
    </w:p>
    <w:p w14:paraId="1A225FCB" w14:textId="77777777" w:rsidR="00227185" w:rsidRDefault="00227185">
      <w:pPr>
        <w:pStyle w:val="ListParagraph"/>
        <w:spacing w:after="0"/>
        <w:jc w:val="both"/>
        <w:rPr>
          <w:rFonts w:ascii="Arial" w:hAnsi="Arial" w:cs="Arial"/>
          <w:sz w:val="24"/>
          <w:szCs w:val="24"/>
        </w:rPr>
      </w:pPr>
    </w:p>
    <w:p w14:paraId="1A225FCC" w14:textId="77777777" w:rsidR="00227185" w:rsidRDefault="00227185"/>
    <w:sectPr w:rsidR="0022718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25FD4" w14:textId="77777777" w:rsidR="0052679E" w:rsidRDefault="0052679E">
      <w:r>
        <w:separator/>
      </w:r>
    </w:p>
  </w:endnote>
  <w:endnote w:type="continuationSeparator" w:id="0">
    <w:p w14:paraId="1A225FD6" w14:textId="77777777" w:rsidR="0052679E" w:rsidRDefault="0052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25FCF" w14:textId="77777777" w:rsidR="00227185" w:rsidRDefault="0022718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25FD0" w14:textId="77777777" w:rsidR="0052679E" w:rsidRDefault="0052679E">
      <w:r>
        <w:separator/>
      </w:r>
    </w:p>
  </w:footnote>
  <w:footnote w:type="continuationSeparator" w:id="0">
    <w:p w14:paraId="1A225FD2" w14:textId="77777777" w:rsidR="0052679E" w:rsidRDefault="0052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025"/>
    <w:multiLevelType w:val="multilevel"/>
    <w:tmpl w:val="67407BB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2FC3EF3"/>
    <w:multiLevelType w:val="multilevel"/>
    <w:tmpl w:val="D90EAC9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4A32EC"/>
    <w:multiLevelType w:val="multilevel"/>
    <w:tmpl w:val="448AF0C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66B7647"/>
    <w:multiLevelType w:val="multilevel"/>
    <w:tmpl w:val="38628B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68A0E70"/>
    <w:multiLevelType w:val="multilevel"/>
    <w:tmpl w:val="F42498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A7FC3"/>
    <w:multiLevelType w:val="multilevel"/>
    <w:tmpl w:val="1666B8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08A2D60"/>
    <w:multiLevelType w:val="multilevel"/>
    <w:tmpl w:val="FDB00D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23C4957"/>
    <w:multiLevelType w:val="multilevel"/>
    <w:tmpl w:val="50846DF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216D09"/>
    <w:multiLevelType w:val="multilevel"/>
    <w:tmpl w:val="9F4A4F0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87227A"/>
    <w:multiLevelType w:val="multilevel"/>
    <w:tmpl w:val="D090A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F306FD"/>
    <w:multiLevelType w:val="multilevel"/>
    <w:tmpl w:val="DAF477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BD32364"/>
    <w:multiLevelType w:val="multilevel"/>
    <w:tmpl w:val="2A80FDB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C272EAE"/>
    <w:multiLevelType w:val="multilevel"/>
    <w:tmpl w:val="F4E45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8D58C0"/>
    <w:multiLevelType w:val="multilevel"/>
    <w:tmpl w:val="0D1E74E2"/>
    <w:lvl w:ilvl="0">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31533F"/>
    <w:multiLevelType w:val="multilevel"/>
    <w:tmpl w:val="FA868AB6"/>
    <w:lvl w:ilvl="0">
      <w:start w:val="1"/>
      <w:numFmt w:val="decimal"/>
      <w:pStyle w:val="Style2"/>
      <w:lvlText w:val="%1."/>
      <w:lvlJc w:val="left"/>
      <w:pPr>
        <w:ind w:left="0" w:firstLine="0"/>
      </w:pPr>
      <w:rPr>
        <w:rFonts w:hint="default"/>
      </w:rPr>
    </w:lvl>
    <w:lvl w:ilvl="1">
      <w:start w:val="1"/>
      <w:numFmt w:val="decimal"/>
      <w:lvlText w:val="2.%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6B1002C"/>
    <w:multiLevelType w:val="multilevel"/>
    <w:tmpl w:val="A0B4B0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D4B5EC2"/>
    <w:multiLevelType w:val="multilevel"/>
    <w:tmpl w:val="A0A8C12E"/>
    <w:lvl w:ilvl="0">
      <w:start w:val="1"/>
      <w:numFmt w:val="upperRoman"/>
      <w:lvlText w:val="%1."/>
      <w:lvlJc w:val="right"/>
      <w:pPr>
        <w:ind w:left="720" w:firstLine="0"/>
      </w:pPr>
      <w:rPr>
        <w:rFonts w:hint="default"/>
      </w:rPr>
    </w:lvl>
    <w:lvl w:ilvl="1">
      <w:start w:val="1"/>
      <w:numFmt w:val="upperRoman"/>
      <w:lvlText w:val="%2."/>
      <w:lvlJc w:val="left"/>
      <w:pPr>
        <w:ind w:left="745" w:hanging="360"/>
      </w:pPr>
      <w:rPr>
        <w:rFonts w:ascii="Arial" w:eastAsia="Times New Roman" w:hAnsi="Arial" w:cs="Arial" w:hint="default"/>
        <w:b w:val="0"/>
        <w:bCs w:val="0"/>
        <w:i w:val="0"/>
        <w:iCs w:val="0"/>
        <w:spacing w:val="-1"/>
        <w:w w:val="100"/>
        <w:sz w:val="24"/>
        <w:szCs w:val="24"/>
        <w:lang w:val="en-US" w:eastAsia="en-US" w:bidi="ar-SA"/>
      </w:rPr>
    </w:lvl>
    <w:lvl w:ilvl="2">
      <w:start w:val="1"/>
      <w:numFmt w:val="decimal"/>
      <w:pStyle w:val="Heading3"/>
      <w:lvlText w:val="%3."/>
      <w:lvlJc w:val="left"/>
      <w:pPr>
        <w:ind w:left="2160" w:firstLine="0"/>
      </w:pPr>
      <w:rPr>
        <w:rFonts w:hint="default"/>
      </w:rPr>
    </w:lvl>
    <w:lvl w:ilvl="3">
      <w:start w:val="1"/>
      <w:numFmt w:val="lowerLetter"/>
      <w:pStyle w:val="Heading4"/>
      <w:lvlText w:val="%4)"/>
      <w:lvlJc w:val="left"/>
      <w:pPr>
        <w:ind w:left="2880" w:firstLine="0"/>
      </w:pPr>
      <w:rPr>
        <w:rFonts w:hint="default"/>
      </w:rPr>
    </w:lvl>
    <w:lvl w:ilvl="4">
      <w:start w:val="1"/>
      <w:numFmt w:val="decimal"/>
      <w:pStyle w:val="Heading5"/>
      <w:lvlText w:val="(%5)"/>
      <w:lvlJc w:val="left"/>
      <w:pPr>
        <w:ind w:left="3600" w:firstLine="0"/>
      </w:pPr>
      <w:rPr>
        <w:rFonts w:hint="default"/>
      </w:rPr>
    </w:lvl>
    <w:lvl w:ilvl="5">
      <w:start w:val="1"/>
      <w:numFmt w:val="lowerLetter"/>
      <w:pStyle w:val="Heading6"/>
      <w:lvlText w:val="(%6)"/>
      <w:lvlJc w:val="left"/>
      <w:pPr>
        <w:ind w:left="4320" w:firstLine="0"/>
      </w:pPr>
      <w:rPr>
        <w:rFonts w:hint="default"/>
      </w:rPr>
    </w:lvl>
    <w:lvl w:ilvl="6">
      <w:start w:val="1"/>
      <w:numFmt w:val="lowerRoman"/>
      <w:pStyle w:val="Heading7"/>
      <w:lvlText w:val="(%7)"/>
      <w:lvlJc w:val="left"/>
      <w:pPr>
        <w:ind w:left="5040" w:firstLine="0"/>
      </w:pPr>
      <w:rPr>
        <w:rFonts w:hint="default"/>
      </w:rPr>
    </w:lvl>
    <w:lvl w:ilvl="7">
      <w:start w:val="1"/>
      <w:numFmt w:val="lowerLetter"/>
      <w:pStyle w:val="Heading8"/>
      <w:lvlText w:val="(%8)"/>
      <w:lvlJc w:val="left"/>
      <w:pPr>
        <w:ind w:left="5760" w:firstLine="0"/>
      </w:pPr>
      <w:rPr>
        <w:rFonts w:hint="default"/>
      </w:rPr>
    </w:lvl>
    <w:lvl w:ilvl="8">
      <w:start w:val="1"/>
      <w:numFmt w:val="lowerRoman"/>
      <w:pStyle w:val="Heading9"/>
      <w:lvlText w:val="(%9)"/>
      <w:lvlJc w:val="left"/>
      <w:pPr>
        <w:ind w:left="6480" w:firstLine="0"/>
      </w:pPr>
      <w:rPr>
        <w:rFonts w:hint="default"/>
      </w:rPr>
    </w:lvl>
  </w:abstractNum>
  <w:abstractNum w:abstractNumId="17" w15:restartNumberingAfterBreak="0">
    <w:nsid w:val="2D7C2F04"/>
    <w:multiLevelType w:val="multilevel"/>
    <w:tmpl w:val="B936E4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2923F04"/>
    <w:multiLevelType w:val="multilevel"/>
    <w:tmpl w:val="0409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B52ED4"/>
    <w:multiLevelType w:val="multilevel"/>
    <w:tmpl w:val="9D7C1C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B74135E"/>
    <w:multiLevelType w:val="multilevel"/>
    <w:tmpl w:val="39246FD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50E941ED"/>
    <w:multiLevelType w:val="multilevel"/>
    <w:tmpl w:val="B164E2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A5917E6"/>
    <w:multiLevelType w:val="multilevel"/>
    <w:tmpl w:val="67E2E8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16F028E"/>
    <w:multiLevelType w:val="multilevel"/>
    <w:tmpl w:val="194CDB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3F4371D"/>
    <w:multiLevelType w:val="multilevel"/>
    <w:tmpl w:val="C32274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9686D4E"/>
    <w:multiLevelType w:val="multilevel"/>
    <w:tmpl w:val="12824F66"/>
    <w:lvl w:ilvl="0">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381B20"/>
    <w:multiLevelType w:val="multilevel"/>
    <w:tmpl w:val="5BC02C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D613774"/>
    <w:multiLevelType w:val="multilevel"/>
    <w:tmpl w:val="071C291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4D0C3C"/>
    <w:multiLevelType w:val="multilevel"/>
    <w:tmpl w:val="2516265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num w:numId="1" w16cid:durableId="986862409">
    <w:abstractNumId w:val="0"/>
  </w:num>
  <w:num w:numId="2" w16cid:durableId="1820147958">
    <w:abstractNumId w:val="1"/>
  </w:num>
  <w:num w:numId="3" w16cid:durableId="431585684">
    <w:abstractNumId w:val="2"/>
  </w:num>
  <w:num w:numId="4" w16cid:durableId="2011172340">
    <w:abstractNumId w:val="3"/>
  </w:num>
  <w:num w:numId="5" w16cid:durableId="1537498900">
    <w:abstractNumId w:val="4"/>
  </w:num>
  <w:num w:numId="6" w16cid:durableId="1300497007">
    <w:abstractNumId w:val="5"/>
  </w:num>
  <w:num w:numId="7" w16cid:durableId="2098867934">
    <w:abstractNumId w:val="6"/>
  </w:num>
  <w:num w:numId="8" w16cid:durableId="1963925157">
    <w:abstractNumId w:val="7"/>
  </w:num>
  <w:num w:numId="9" w16cid:durableId="2098014981">
    <w:abstractNumId w:val="8"/>
  </w:num>
  <w:num w:numId="10" w16cid:durableId="1622154653">
    <w:abstractNumId w:val="9"/>
  </w:num>
  <w:num w:numId="11" w16cid:durableId="206069518">
    <w:abstractNumId w:val="10"/>
  </w:num>
  <w:num w:numId="12" w16cid:durableId="152451981">
    <w:abstractNumId w:val="11"/>
  </w:num>
  <w:num w:numId="13" w16cid:durableId="140853884">
    <w:abstractNumId w:val="12"/>
  </w:num>
  <w:num w:numId="14" w16cid:durableId="1637374948">
    <w:abstractNumId w:val="13"/>
  </w:num>
  <w:num w:numId="15" w16cid:durableId="1592157984">
    <w:abstractNumId w:val="14"/>
  </w:num>
  <w:num w:numId="16" w16cid:durableId="531498357">
    <w:abstractNumId w:val="15"/>
  </w:num>
  <w:num w:numId="17" w16cid:durableId="1778788002">
    <w:abstractNumId w:val="16"/>
  </w:num>
  <w:num w:numId="18" w16cid:durableId="1802529387">
    <w:abstractNumId w:val="17"/>
  </w:num>
  <w:num w:numId="19" w16cid:durableId="2139106522">
    <w:abstractNumId w:val="18"/>
  </w:num>
  <w:num w:numId="20" w16cid:durableId="61682394">
    <w:abstractNumId w:val="19"/>
  </w:num>
  <w:num w:numId="21" w16cid:durableId="2084208255">
    <w:abstractNumId w:val="20"/>
  </w:num>
  <w:num w:numId="22" w16cid:durableId="1823814389">
    <w:abstractNumId w:val="21"/>
  </w:num>
  <w:num w:numId="23" w16cid:durableId="518155589">
    <w:abstractNumId w:val="22"/>
  </w:num>
  <w:num w:numId="24" w16cid:durableId="449322796">
    <w:abstractNumId w:val="23"/>
  </w:num>
  <w:num w:numId="25" w16cid:durableId="55708267">
    <w:abstractNumId w:val="24"/>
  </w:num>
  <w:num w:numId="26" w16cid:durableId="1308318305">
    <w:abstractNumId w:val="25"/>
  </w:num>
  <w:num w:numId="27" w16cid:durableId="1509902604">
    <w:abstractNumId w:val="26"/>
  </w:num>
  <w:num w:numId="28" w16cid:durableId="440344875">
    <w:abstractNumId w:val="27"/>
  </w:num>
  <w:num w:numId="29" w16cid:durableId="13219582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activeWritingStyle w:appName="MSWord" w:lang="en-US" w:vendorID="8"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0MDYwMTMxsjQ3MzZU0lEKTi0uzszPAykwqQUAt7dKjiwAAAA="/>
  </w:docVars>
  <w:rsids>
    <w:rsidRoot w:val="00227185"/>
    <w:rsid w:val="00035142"/>
    <w:rsid w:val="00227185"/>
    <w:rsid w:val="0052679E"/>
    <w:rsid w:val="005D091D"/>
    <w:rsid w:val="00A01ACF"/>
    <w:rsid w:val="00DD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25EF0"/>
  <w15:docId w15:val="{24A5203F-85CB-4694-A0BC-49FD0BDE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sz w:val="24"/>
    </w:rPr>
  </w:style>
  <w:style w:type="paragraph" w:styleId="Heading2">
    <w:name w:val="heading 2"/>
    <w:basedOn w:val="Normal"/>
    <w:next w:val="Normal"/>
    <w:link w:val="Heading2Char"/>
    <w:uiPriority w:val="9"/>
    <w:qFormat/>
    <w:pPr>
      <w:keepNext/>
      <w:outlineLvl w:val="1"/>
    </w:pPr>
    <w:rPr>
      <w:b/>
      <w:sz w:val="24"/>
    </w:rPr>
  </w:style>
  <w:style w:type="paragraph" w:styleId="Heading3">
    <w:name w:val="heading 3"/>
    <w:basedOn w:val="Normal"/>
    <w:next w:val="Normal"/>
    <w:uiPriority w:val="9"/>
    <w:qFormat/>
    <w:pPr>
      <w:keepNext/>
      <w:numPr>
        <w:ilvl w:val="2"/>
        <w:numId w:val="17"/>
      </w:numPr>
      <w:tabs>
        <w:tab w:val="left" w:pos="2880"/>
        <w:tab w:val="left" w:pos="5040"/>
      </w:tabs>
      <w:outlineLvl w:val="2"/>
    </w:pPr>
    <w:rPr>
      <w:sz w:val="24"/>
    </w:rPr>
  </w:style>
  <w:style w:type="paragraph" w:styleId="Heading4">
    <w:name w:val="heading 4"/>
    <w:basedOn w:val="Normal"/>
    <w:next w:val="Normal"/>
    <w:uiPriority w:val="9"/>
    <w:qFormat/>
    <w:pPr>
      <w:keepNext/>
      <w:numPr>
        <w:ilvl w:val="3"/>
        <w:numId w:val="17"/>
      </w:numPr>
      <w:outlineLvl w:val="3"/>
    </w:pPr>
    <w:rPr>
      <w:sz w:val="24"/>
      <w:u w:val="single"/>
    </w:rPr>
  </w:style>
  <w:style w:type="paragraph" w:styleId="Heading5">
    <w:name w:val="heading 5"/>
    <w:basedOn w:val="Normal"/>
    <w:next w:val="Normal"/>
    <w:qFormat/>
    <w:pPr>
      <w:numPr>
        <w:ilvl w:val="4"/>
        <w:numId w:val="17"/>
      </w:numPr>
      <w:spacing w:before="240" w:after="60"/>
      <w:outlineLvl w:val="4"/>
    </w:pPr>
    <w:rPr>
      <w:b/>
      <w:bCs/>
      <w:i/>
      <w:iCs/>
      <w:sz w:val="26"/>
      <w:szCs w:val="26"/>
    </w:rPr>
  </w:style>
  <w:style w:type="paragraph" w:styleId="Heading6">
    <w:name w:val="heading 6"/>
    <w:basedOn w:val="Normal"/>
    <w:next w:val="Normal"/>
    <w:link w:val="Heading6Char"/>
    <w:semiHidden/>
    <w:unhideWhenUsed/>
    <w:qFormat/>
    <w:pPr>
      <w:numPr>
        <w:ilvl w:val="5"/>
        <w:numId w:val="17"/>
      </w:numPr>
      <w:spacing w:before="240" w:after="60"/>
      <w:outlineLvl w:val="5"/>
    </w:pPr>
    <w:rPr>
      <w:rFonts w:ascii="Calibri" w:hAnsi="Calibri"/>
      <w:b/>
      <w:bCs/>
      <w:sz w:val="22"/>
      <w:szCs w:val="22"/>
    </w:rPr>
  </w:style>
  <w:style w:type="paragraph" w:styleId="Heading7">
    <w:name w:val="heading 7"/>
    <w:basedOn w:val="Normal"/>
    <w:next w:val="Normal"/>
    <w:qFormat/>
    <w:pPr>
      <w:numPr>
        <w:ilvl w:val="6"/>
        <w:numId w:val="17"/>
      </w:numPr>
      <w:spacing w:before="240" w:after="60"/>
      <w:outlineLvl w:val="6"/>
    </w:pPr>
    <w:rPr>
      <w:sz w:val="24"/>
      <w:szCs w:val="24"/>
    </w:rPr>
  </w:style>
  <w:style w:type="paragraph" w:styleId="Heading8">
    <w:name w:val="heading 8"/>
    <w:basedOn w:val="Normal"/>
    <w:next w:val="Normal"/>
    <w:qFormat/>
    <w:pPr>
      <w:numPr>
        <w:ilvl w:val="7"/>
        <w:numId w:val="17"/>
      </w:numPr>
      <w:spacing w:before="240" w:after="60"/>
      <w:outlineLvl w:val="7"/>
    </w:pPr>
    <w:rPr>
      <w:i/>
      <w:iCs/>
      <w:sz w:val="24"/>
      <w:szCs w:val="24"/>
    </w:rPr>
  </w:style>
  <w:style w:type="paragraph" w:styleId="Heading9">
    <w:name w:val="heading 9"/>
    <w:basedOn w:val="Normal"/>
    <w:next w:val="Normal"/>
    <w:qFormat/>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paragraph" w:styleId="BodyText">
    <w:name w:val="Body Text"/>
    <w:basedOn w:val="Normal"/>
    <w:uiPriority w:val="1"/>
    <w:qFormat/>
    <w:rPr>
      <w:sz w:val="24"/>
    </w:rPr>
  </w:style>
  <w:style w:type="paragraph" w:styleId="BodyTextIndent">
    <w:name w:val="Body Text Indent"/>
    <w:basedOn w:val="Normal"/>
    <w:pPr>
      <w:tabs>
        <w:tab w:val="left" w:pos="1980"/>
      </w:tabs>
      <w:ind w:left="1980" w:hanging="540"/>
    </w:pPr>
    <w:rPr>
      <w:sz w:val="24"/>
    </w:rPr>
  </w:style>
  <w:style w:type="paragraph" w:styleId="BodyTextIndent2">
    <w:name w:val="Body Text Indent 2"/>
    <w:basedOn w:val="Normal"/>
    <w:pPr>
      <w:tabs>
        <w:tab w:val="left" w:pos="2880"/>
        <w:tab w:val="left" w:pos="5040"/>
      </w:tabs>
      <w:ind w:left="108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textindent1">
    <w:name w:val="Body text indent 1"/>
    <w:basedOn w:val="Normal"/>
    <w:pPr>
      <w:overflowPunct w:val="0"/>
      <w:autoSpaceDE w:val="0"/>
      <w:autoSpaceDN w:val="0"/>
      <w:adjustRightInd w:val="0"/>
      <w:ind w:left="540"/>
      <w:jc w:val="both"/>
      <w:textAlignment w:val="baseline"/>
    </w:pPr>
    <w:rPr>
      <w:rFonts w:ascii="Times" w:hAnsi="Times"/>
    </w:rPr>
  </w:style>
  <w:style w:type="character" w:styleId="Hyperlink">
    <w:name w:val="Hyperlink"/>
    <w:basedOn w:val="DefaultParagraphFont"/>
    <w:uiPriority w:val="99"/>
    <w:rPr>
      <w:color w:val="0000FF"/>
      <w:u w:val="single"/>
    </w:rPr>
  </w:style>
  <w:style w:type="paragraph" w:customStyle="1" w:styleId="PlainText1">
    <w:name w:val="Plain Text1"/>
    <w:basedOn w:val="Normal"/>
    <w:pPr>
      <w:overflowPunct w:val="0"/>
      <w:autoSpaceDE w:val="0"/>
      <w:autoSpaceDN w:val="0"/>
      <w:adjustRightInd w:val="0"/>
      <w:spacing w:line="280" w:lineRule="atLeast"/>
      <w:ind w:left="540"/>
      <w:jc w:val="both"/>
      <w:textAlignment w:val="baseline"/>
    </w:pPr>
    <w:rPr>
      <w:rFonts w:ascii="Times" w:hAnsi="Times"/>
      <w:sz w:val="22"/>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link w:val="TitleChar"/>
    <w:qFormat/>
    <w:pPr>
      <w:jc w:val="center"/>
    </w:pPr>
    <w:rPr>
      <w:b/>
      <w:sz w:val="30"/>
    </w:rPr>
  </w:style>
  <w:style w:type="paragraph" w:styleId="Subtitle">
    <w:name w:val="Subtitle"/>
    <w:basedOn w:val="Normal"/>
    <w:qFormat/>
    <w:pPr>
      <w:jc w:val="center"/>
    </w:pPr>
    <w:rPr>
      <w:sz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FootnoteTextChar">
    <w:name w:val="Footnote Text Char"/>
    <w:basedOn w:val="DefaultParagraphFont"/>
    <w:link w:val="FootnoteText"/>
    <w:semiHidden/>
  </w:style>
  <w:style w:type="character" w:styleId="Emphasis">
    <w:name w:val="Emphasis"/>
    <w:basedOn w:val="DefaultParagraphFont"/>
    <w:qFormat/>
    <w:rPr>
      <w:i/>
      <w:iCs/>
    </w:rPr>
  </w:style>
  <w:style w:type="paragraph" w:styleId="ListParagraph">
    <w:name w:val="List Paragraph"/>
    <w:basedOn w:val="Normal"/>
    <w:uiPriority w:val="1"/>
    <w:qFormat/>
    <w:pPr>
      <w:spacing w:after="200" w:line="276" w:lineRule="auto"/>
      <w:ind w:left="720"/>
      <w:contextualSpacing/>
    </w:pPr>
    <w:rPr>
      <w:rFonts w:ascii="Calibri" w:eastAsia="Calibri" w:hAnsi="Calibri"/>
      <w:sz w:val="22"/>
      <w:szCs w:val="22"/>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character" w:customStyle="1" w:styleId="FooterChar">
    <w:name w:val="Footer Char"/>
    <w:basedOn w:val="DefaultParagraphFont"/>
    <w:link w:val="Footer"/>
    <w:uiPriority w:val="99"/>
  </w:style>
  <w:style w:type="character" w:customStyle="1" w:styleId="Heading6Char">
    <w:name w:val="Heading 6 Char"/>
    <w:basedOn w:val="DefaultParagraphFont"/>
    <w:link w:val="Heading6"/>
    <w:semiHidden/>
    <w:rPr>
      <w:rFonts w:ascii="Calibri" w:hAnsi="Calibri"/>
      <w:b/>
      <w:bCs/>
      <w:sz w:val="22"/>
      <w:szCs w:val="22"/>
    </w:rPr>
  </w:style>
  <w:style w:type="paragraph" w:styleId="MessageHeader">
    <w:name w:val="Message Header"/>
    <w:basedOn w:val="BodyText"/>
    <w:link w:val="MessageHeaderChar"/>
    <w:pPr>
      <w:keepLines/>
      <w:pBdr>
        <w:bottom w:val="single" w:sz="6" w:space="2" w:color="auto"/>
        <w:between w:val="single" w:sz="6" w:space="2" w:color="auto"/>
      </w:pBdr>
      <w:tabs>
        <w:tab w:val="left" w:pos="720"/>
        <w:tab w:val="left" w:pos="4320"/>
        <w:tab w:val="left" w:pos="5040"/>
        <w:tab w:val="right" w:pos="8640"/>
      </w:tabs>
      <w:spacing w:line="440" w:lineRule="atLeast"/>
      <w:ind w:left="720" w:hanging="720"/>
    </w:pPr>
    <w:rPr>
      <w:rFonts w:ascii="Arial" w:hAnsi="Arial"/>
      <w:spacing w:val="-5"/>
      <w:sz w:val="20"/>
    </w:rPr>
  </w:style>
  <w:style w:type="character" w:customStyle="1" w:styleId="MessageHeaderChar">
    <w:name w:val="Message Header Char"/>
    <w:basedOn w:val="DefaultParagraphFont"/>
    <w:link w:val="MessageHeader"/>
    <w:rPr>
      <w:rFonts w:ascii="Arial" w:hAnsi="Arial"/>
      <w:spacing w:val="-5"/>
    </w:rPr>
  </w:style>
  <w:style w:type="character" w:customStyle="1" w:styleId="MessageHeaderLabel">
    <w:name w:val="Message Header Label"/>
    <w:basedOn w:val="DefaultParagraphFont"/>
    <w:rPr>
      <w:rFonts w:ascii="Arial Black" w:hAnsi="Arial Black"/>
      <w:sz w:val="18"/>
    </w:rPr>
  </w:style>
  <w:style w:type="paragraph" w:customStyle="1" w:styleId="MessageHeaderFirst">
    <w:name w:val="Message Header First"/>
    <w:basedOn w:val="MessageHeader"/>
    <w:next w:val="MessageHeader"/>
  </w:style>
  <w:style w:type="character" w:customStyle="1" w:styleId="HeaderChar">
    <w:name w:val="Header Char"/>
    <w:basedOn w:val="DefaultParagraphFont"/>
    <w:link w:val="Header"/>
    <w:uiPriority w:val="99"/>
  </w:style>
  <w:style w:type="character" w:customStyle="1" w:styleId="CommentReference1">
    <w:name w:val="Comment Reference1"/>
    <w:basedOn w:val="DefaultParagraphFont"/>
    <w:uiPriority w:val="99"/>
    <w:rPr>
      <w:sz w:val="16"/>
      <w:szCs w:val="16"/>
    </w:rPr>
  </w:style>
  <w:style w:type="paragraph" w:customStyle="1" w:styleId="CommentText1">
    <w:name w:val="Comment Text1"/>
    <w:basedOn w:val="Normal"/>
    <w:link w:val="CommentTextChar"/>
    <w:uiPriority w:val="99"/>
  </w:style>
  <w:style w:type="character" w:customStyle="1" w:styleId="CommentTextChar">
    <w:name w:val="Comment Text Char"/>
    <w:basedOn w:val="DefaultParagraphFont"/>
    <w:link w:val="CommentText1"/>
    <w:uiPriority w:val="99"/>
  </w:style>
  <w:style w:type="paragraph" w:customStyle="1" w:styleId="CommentSubject1">
    <w:name w:val="Comment Subject1"/>
    <w:basedOn w:val="CommentText1"/>
    <w:next w:val="CommentText1"/>
    <w:link w:val="CommentSubjectChar"/>
    <w:uiPriority w:val="99"/>
    <w:rPr>
      <w:b/>
      <w:bCs/>
    </w:rPr>
  </w:style>
  <w:style w:type="character" w:customStyle="1" w:styleId="CommentSubjectChar">
    <w:name w:val="Comment Subject Char"/>
    <w:basedOn w:val="DefaultParagraphFont"/>
    <w:link w:val="CommentSubject1"/>
    <w:uiPriority w:val="99"/>
    <w:rPr>
      <w:b/>
      <w:bCs/>
    </w:rPr>
  </w:style>
  <w:style w:type="paragraph" w:customStyle="1" w:styleId="NoSpacing1">
    <w:name w:val="No Spacing1"/>
    <w:uiPriority w:val="1"/>
    <w:qFormat/>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character" w:customStyle="1" w:styleId="TitleChar">
    <w:name w:val="Title Char"/>
    <w:basedOn w:val="DefaultParagraphFont"/>
    <w:link w:val="Title"/>
    <w:rPr>
      <w:b/>
      <w:sz w:val="30"/>
    </w:rPr>
  </w:style>
  <w:style w:type="table" w:customStyle="1" w:styleId="ListTable1Light-Accent11">
    <w:name w:val="List Table 1 Light - Accent 11"/>
    <w:basedOn w:val="TableNormal"/>
    <w:uiPriority w:val="4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5B3D7"/>
        </w:tcBorders>
        <w:vAlign w:val="top"/>
      </w:tcPr>
    </w:tblStylePr>
    <w:tblStylePr w:type="lastRow">
      <w:rPr>
        <w:b/>
        <w:bCs/>
      </w:rPr>
      <w:tblPr/>
      <w:tcPr>
        <w:tcBorders>
          <w:top w:val="single" w:sz="4" w:space="0" w:color="95B3D7"/>
        </w:tcBorders>
        <w:vAlign w:val="top"/>
      </w:tcPr>
    </w:tblStylePr>
    <w:tblStylePr w:type="firstCol">
      <w:rPr>
        <w:b/>
        <w:bCs/>
      </w:rPr>
    </w:tblStylePr>
    <w:tblStylePr w:type="lastCol">
      <w:rPr>
        <w:b/>
        <w:bCs/>
      </w:rPr>
    </w:tblStylePr>
    <w:tblStylePr w:type="band1Vert">
      <w:tblPr/>
      <w:tcPr>
        <w:shd w:val="clear" w:color="auto" w:fill="DBE5F1"/>
        <w:vAlign w:val="top"/>
      </w:tcPr>
    </w:tblStylePr>
    <w:tblStylePr w:type="band1Horz">
      <w:tblPr/>
      <w:tcPr>
        <w:shd w:val="clear" w:color="auto" w:fill="DBE5F1"/>
        <w:vAlign w:val="top"/>
      </w:tcPr>
    </w:tblStylePr>
  </w:style>
  <w:style w:type="paragraph" w:customStyle="1" w:styleId="Revision1">
    <w:name w:val="Revision1"/>
    <w:uiPriority w:val="99"/>
    <w:semiHidden/>
  </w:style>
  <w:style w:type="table" w:customStyle="1" w:styleId="TableGrid1">
    <w:name w:val="Table Grid1"/>
    <w:basedOn w:val="TableNormal"/>
    <w:next w:val="TableGrid"/>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pPr>
      <w:jc w:val="center"/>
    </w:pPr>
    <w:rPr>
      <w:rFonts w:ascii="Arial" w:hAnsi="Arial" w:cs="Arial"/>
      <w:sz w:val="24"/>
      <w:szCs w:val="24"/>
    </w:rPr>
  </w:style>
  <w:style w:type="paragraph" w:customStyle="1" w:styleId="Style2">
    <w:name w:val="Style2"/>
    <w:basedOn w:val="Normal"/>
    <w:link w:val="Style2Char"/>
    <w:qFormat/>
    <w:pPr>
      <w:numPr>
        <w:numId w:val="15"/>
      </w:numPr>
      <w:pBdr>
        <w:bottom w:val="single" w:sz="4" w:space="1" w:color="auto"/>
      </w:pBdr>
    </w:pPr>
    <w:rPr>
      <w:rFonts w:ascii="Arial" w:hAnsi="Arial" w:cs="Arial"/>
      <w:b/>
      <w:sz w:val="24"/>
      <w:szCs w:val="24"/>
    </w:rPr>
  </w:style>
  <w:style w:type="character" w:customStyle="1" w:styleId="Style1Char">
    <w:name w:val="Style1 Char"/>
    <w:basedOn w:val="DefaultParagraphFont"/>
    <w:link w:val="Style1"/>
    <w:rPr>
      <w:rFonts w:ascii="Arial" w:hAnsi="Arial" w:cs="Arial"/>
      <w:sz w:val="24"/>
      <w:szCs w:val="24"/>
    </w:rPr>
  </w:style>
  <w:style w:type="character" w:customStyle="1" w:styleId="Style2Char">
    <w:name w:val="Style2 Char"/>
    <w:basedOn w:val="DefaultParagraphFont"/>
    <w:link w:val="Style2"/>
    <w:rPr>
      <w:rFonts w:ascii="Arial" w:hAnsi="Arial" w:cs="Arial"/>
      <w:b/>
      <w:sz w:val="24"/>
      <w:szCs w:val="24"/>
    </w:rPr>
  </w:style>
  <w:style w:type="character" w:customStyle="1" w:styleId="Heading1Char">
    <w:name w:val="Heading 1 Char"/>
    <w:basedOn w:val="DefaultParagraphFont"/>
    <w:link w:val="Heading1"/>
    <w:rPr>
      <w:sz w:val="24"/>
    </w:rPr>
  </w:style>
  <w:style w:type="character" w:customStyle="1" w:styleId="Heading2Char">
    <w:name w:val="Heading 2 Char"/>
    <w:basedOn w:val="DefaultParagraphFont"/>
    <w:link w:val="Heading2"/>
    <w:rPr>
      <w:b/>
      <w:sz w:val="24"/>
    </w:rPr>
  </w:style>
  <w:style w:type="paragraph" w:customStyle="1" w:styleId="TableParagraph">
    <w:name w:val="Table Paragraph"/>
    <w:basedOn w:val="Normal"/>
    <w:uiPriority w:val="1"/>
    <w:qFormat/>
    <w:pPr>
      <w:widowControl w:val="0"/>
      <w:autoSpaceDE w:val="0"/>
      <w:autoSpaceDN w:val="0"/>
    </w:pPr>
    <w:rPr>
      <w:rFonts w:ascii="Calibri" w:eastAsia="Calibri" w:hAnsi="Calibri" w:cs="Calibri"/>
      <w:sz w:val="22"/>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PlaceholderText1">
    <w:name w:val="Placeholder Text1"/>
    <w:basedOn w:val="DefaultParagraphFont"/>
    <w:uiPriority w:val="99"/>
    <w:semiHidden/>
    <w:rPr>
      <w:color w:val="808080"/>
    </w:rPr>
  </w:style>
  <w:style w:type="paragraph" w:customStyle="1" w:styleId="paragraph">
    <w:name w:val="paragraph"/>
    <w:basedOn w:val="Normal"/>
    <w:pPr>
      <w:spacing w:before="100" w:beforeAutospacing="1" w:after="100" w:afterAutospacing="1"/>
    </w:pPr>
    <w:rPr>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FollowedHyperlink">
    <w:name w:val="FollowedHyperlink"/>
    <w:basedOn w:val="DefaultParagraphFont"/>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2.xml><?xml version="1.0" encoding="utf-8"?>
<ct:contentTypeSchema xmlns:ct="http://schemas.microsoft.com/office/2006/metadata/contentType" xmlns:ma="http://schemas.microsoft.com/office/2006/metadata/properties/metaAttributes" ct:_="" ma:_="" ma:contentTypeName="Document" ma:contentTypeID="0x0101000621795592C4704D881CCF85B5202A0A" ma:contentTypeVersion="28" ma:contentTypeDescription="Create a new document." ma:contentTypeScope="" ma:versionID="32d227cc43efda16553806eda4f3fb83">
  <xsd:schema xmlns:xsd="http://www.w3.org/2001/XMLSchema" xmlns:xs="http://www.w3.org/2001/XMLSchema" xmlns:p="http://schemas.microsoft.com/office/2006/metadata/properties" xmlns:ns2="422379dd-f785-474c-ab52-c4eae904b529" xmlns:ns3="0339b644-c6f7-4922-83c1-f341df9dd897" xmlns:ns4="0a20654d-3c55-4bd1-8ebf-f7ab62704789" targetNamespace="http://schemas.microsoft.com/office/2006/metadata/properties" ma:root="true" ma:fieldsID="b20872477d80cb78c096d4f2b72e07e6" ns2:_="" ns3:_="" ns4:_="">
    <xsd:import namespace="422379dd-f785-474c-ab52-c4eae904b529"/>
    <xsd:import namespace="0339b644-c6f7-4922-83c1-f341df9dd897"/>
    <xsd:import namespace="0a20654d-3c55-4bd1-8ebf-f7ab62704789"/>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379dd-f785-474c-ab52-c4eae904b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9b644-c6f7-4922-83c1-f341df9dd897"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ad54363-fe66-4ca7-9b45-ac3ec7a9de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20654d-3c55-4bd1-8ebf-f7ab627047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e3e7f3-72bc-453f-86a4-f679b6253e1d}" ma:internalName="TaxCatchAll" ma:showField="CatchAllData" ma:web="0a20654d-3c55-4bd1-8ebf-f7ab627047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39b644-c6f7-4922-83c1-f341df9dd897">
      <Terms xmlns="http://schemas.microsoft.com/office/infopath/2007/PartnerControls">
      </Terms>
    </lcf76f155ced4ddcb4097134ff3c332f>
    <TaxCatchAll xmlns="0a20654d-3c55-4bd1-8ebf-f7ab62704789" xsi:nil="true"/>
  </documentManagement>
</p:properties>
</file>

<file path=customXml/itemProps1.xml><?xml version="1.0" encoding="utf-8"?>
<ds:datastoreItem xmlns:ds="http://schemas.openxmlformats.org/officeDocument/2006/customXml" ds:itemID="{64205807-A083-4096-94E4-DDB124AF744F}">
  <ds:schemaRefs>
    <ds:schemaRef ds:uri="http://schemas.openxmlformats.org/officeDocument/2006/bibliography"/>
  </ds:schemaRefs>
</ds:datastoreItem>
</file>

<file path=customXml/itemProps2.xml><?xml version="1.0" encoding="utf-8"?>
<ds:datastoreItem xmlns:ds="http://schemas.openxmlformats.org/officeDocument/2006/customXml" ds:itemID="{53DEB69E-DF25-4663-8D23-B0DAF849B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379dd-f785-474c-ab52-c4eae904b529"/>
    <ds:schemaRef ds:uri="0339b644-c6f7-4922-83c1-f341df9dd897"/>
    <ds:schemaRef ds:uri="0a20654d-3c55-4bd1-8ebf-f7ab62704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6D856-EF44-4488-A8A7-8D5B86A5F3A9}">
  <ds:schemaRefs>
    <ds:schemaRef ds:uri="http://schemas.microsoft.com/sharepoint/v3/contenttype/forms"/>
  </ds:schemaRefs>
</ds:datastoreItem>
</file>

<file path=customXml/itemProps4.xml><?xml version="1.0" encoding="utf-8"?>
<ds:datastoreItem xmlns:ds="http://schemas.openxmlformats.org/officeDocument/2006/customXml" ds:itemID="{8FA06761-0C58-4D9A-8E09-3E8E512A7D07}">
  <ds:schemaRefs>
    <ds:schemaRef ds:uri="http://schemas.microsoft.com/office/2006/metadata/properties"/>
    <ds:schemaRef ds:uri="http://schemas.microsoft.com/office/infopath/2007/PartnerControls"/>
    <ds:schemaRef ds:uri="0339b644-c6f7-4922-83c1-f341df9dd897"/>
    <ds:schemaRef ds:uri="0a20654d-3c55-4bd1-8ebf-f7ab6270478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1488</Words>
  <Characters>7909</Characters>
  <Application>Microsoft Office Word</Application>
  <DocSecurity>0</DocSecurity>
  <Lines>282</Lines>
  <Paragraphs>177</Paragraphs>
  <ScaleCrop>false</ScaleCrop>
  <Company>LACERA</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RFP 061421 JH compared with Template RFP 080321</dc:title>
  <dc:creator>JBeasley@lacera.com</dc:creator>
  <cp:lastModifiedBy>James Beasley</cp:lastModifiedBy>
  <cp:revision>6</cp:revision>
  <cp:lastPrinted>2021-06-14T18:31:00Z</cp:lastPrinted>
  <dcterms:created xsi:type="dcterms:W3CDTF">2024-08-13T20:12:00Z</dcterms:created>
  <dcterms:modified xsi:type="dcterms:W3CDTF">2024-08-19T21:42:00Z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0x0101000621795592C4704D881CCF85B5202A0A</vt:lpwstr>
  </property>
  <property fmtid="{D5CDD505-2E9C-101B-9397-08002B2CF9AE}" pid="3" name="/bp_dc_filepath">
    <vt:lpwstr>Ctlpa\0:i\a\r\prtT 8\tAcTopmeueP0UrpoeCdoDpmF3sapLmsfcotpR2xemD\pcD cul 1cr\aa\oossOae.ostDc\td</vt:lpwstr>
  </property>
  <property fmtid="{D5CDD505-2E9C-101B-9397-08002B2CF9AE}" pid="4" name="/bp_dc_modversion">
    <vt:lpwstr>CtAaPp c:i\LCrnMLmleRox\tO ETsEAeatFd!Urn-R\aTTTtaP.*sae Alc\E el 1*emDe\atsSP\p02*r\rvLgin\FTm83:sieoRe0</vt:lpwstr>
  </property>
  <property fmtid="{D5CDD505-2E9C-101B-9397-08002B2CF9AE}" pid="5" name="bp_dc_comparedocs">
    <vt:lpwstr>4.3.300.65 _tc</vt:lpwstr>
  </property>
  <property fmtid="{D5CDD505-2E9C-101B-9397-08002B2CF9AE}" pid="6" name="/bp_dc_orgversion">
    <vt:lpwstr>CtAaPp .:i\LCrnMLmleRHd\tO ETsEAeatFJoUrn-R\aTTTtaP csae Alc\E el 1xemDe\atsSP\p02!:r\rvLgin\FTm64**sieoRe1*</vt:lpwstr>
  </property>
  <property fmtid="{D5CDD505-2E9C-101B-9397-08002B2CF9AE}" pid="7" name="GrammarlyDocumentId">
    <vt:lpwstr>78d27e4fc31c935fcdc4e546e7f24ab78398ae5cb2050b708e4a7e697cd9a22a</vt:lpwstr>
  </property>
  <property fmtid="{D5CDD505-2E9C-101B-9397-08002B2CF9AE}" pid="8" name="MediaServiceImageTags">
    <vt:lpwstr/>
  </property>
</Properties>
</file>